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5F61" w:rsidRPr="0083223B" w:rsidRDefault="00E727C9" w:rsidP="00EF5F61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1" w:name="_Hlk97195610"/>
      <w:r w:rsidR="00EF5F61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1C6BCC68" wp14:editId="6E8D6FF8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F5F61" w:rsidRDefault="00EF5F61" w:rsidP="00EF5F6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EF5F61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F5F61" w:rsidRPr="004964FF" w:rsidRDefault="00EF5F61" w:rsidP="00EF5F6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EF5F61" w:rsidRDefault="00EF5F61" w:rsidP="00EF5F6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F5F61" w:rsidRPr="007648B2" w:rsidTr="009748F9">
        <w:trPr>
          <w:trHeight w:val="146"/>
        </w:trPr>
        <w:tc>
          <w:tcPr>
            <w:tcW w:w="5846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EF5F61" w:rsidRPr="006F2075" w:rsidRDefault="00EF5F61" w:rsidP="00CD122F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032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EF5F61" w:rsidRPr="0018089E" w:rsidRDefault="00EF5F61" w:rsidP="00EF5F61">
      <w:pPr>
        <w:rPr>
          <w:rFonts w:ascii="PT Astra Serif" w:hAnsi="PT Astra Serif" w:cs="PT Astra Serif"/>
        </w:rPr>
      </w:pPr>
    </w:p>
    <w:p w:rsidR="00D5490D" w:rsidRDefault="00C665C3" w:rsidP="00F0618B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О внесении изменения в постановление администрации </w:t>
      </w:r>
    </w:p>
    <w:p w:rsidR="00092F8A" w:rsidRDefault="00C665C3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Щекинского района от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10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.0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.2022 № 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1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>-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>8</w:t>
      </w:r>
      <w:r w:rsidRPr="00C665C3">
        <w:rPr>
          <w:rFonts w:ascii="PT Astra Serif" w:hAnsi="PT Astra Serif"/>
          <w:b/>
          <w:sz w:val="28"/>
          <w:szCs w:val="28"/>
          <w:lang w:eastAsia="en-US"/>
        </w:rPr>
        <w:t xml:space="preserve"> «О</w:t>
      </w:r>
      <w:r w:rsidR="008F1689">
        <w:rPr>
          <w:rFonts w:ascii="PT Astra Serif" w:hAnsi="PT Astra Serif"/>
          <w:b/>
          <w:sz w:val="28"/>
          <w:szCs w:val="28"/>
          <w:lang w:eastAsia="en-US"/>
        </w:rPr>
        <w:t xml:space="preserve">б утверждении муниципальной программы муниципального образования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Щекинский район «Модернизация и развитие </w:t>
      </w:r>
      <w:proofErr w:type="gramStart"/>
      <w:r>
        <w:rPr>
          <w:rFonts w:ascii="PT Astra Serif" w:hAnsi="PT Astra Serif"/>
          <w:b/>
          <w:sz w:val="28"/>
          <w:szCs w:val="28"/>
          <w:lang w:eastAsia="en-US"/>
        </w:rPr>
        <w:t>автомобильных</w:t>
      </w:r>
      <w:proofErr w:type="gramEnd"/>
      <w:r>
        <w:rPr>
          <w:rFonts w:ascii="PT Astra Serif" w:hAnsi="PT Astra Serif"/>
          <w:b/>
          <w:sz w:val="28"/>
          <w:szCs w:val="28"/>
          <w:lang w:eastAsia="en-US"/>
        </w:rPr>
        <w:t xml:space="preserve"> </w:t>
      </w:r>
    </w:p>
    <w:p w:rsidR="00092F8A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 xml:space="preserve">дорог, повышение безопасности дорожного движения </w:t>
      </w:r>
    </w:p>
    <w:p w:rsidR="00B30A1F" w:rsidRDefault="008F1689" w:rsidP="00F0618B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в муниципальном образовании Щекинский район»</w:t>
      </w:r>
    </w:p>
    <w:bookmarkEnd w:id="1"/>
    <w:p w:rsidR="00604140" w:rsidRPr="0018089E" w:rsidRDefault="00604140" w:rsidP="00B30A1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CC4397" w:rsidRPr="00F0618B" w:rsidRDefault="00CC4397" w:rsidP="0018089E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</w:t>
      </w:r>
      <w:r w:rsidRPr="00F0618B">
        <w:rPr>
          <w:rFonts w:ascii="PT Astra Serif" w:hAnsi="PT Astra Serif"/>
          <w:sz w:val="28"/>
          <w:szCs w:val="28"/>
        </w:rPr>
        <w:br/>
        <w:t>«Об общих принципах организации местного самоупр</w:t>
      </w:r>
      <w:r w:rsidR="003C69B6">
        <w:rPr>
          <w:rFonts w:ascii="PT Astra Serif" w:hAnsi="PT Astra Serif"/>
          <w:sz w:val="28"/>
          <w:szCs w:val="28"/>
        </w:rPr>
        <w:t>авления в Российской Федерации»</w:t>
      </w:r>
      <w:r w:rsidR="007E6FA6" w:rsidRPr="00F0618B">
        <w:rPr>
          <w:rFonts w:ascii="PT Astra Serif" w:hAnsi="PT Astra Serif"/>
          <w:sz w:val="28"/>
          <w:szCs w:val="28"/>
        </w:rPr>
        <w:t xml:space="preserve">, </w:t>
      </w:r>
      <w:r w:rsidRPr="00F0618B">
        <w:rPr>
          <w:rFonts w:ascii="PT Astra Serif" w:hAnsi="PT Astra Serif"/>
          <w:sz w:val="28"/>
          <w:szCs w:val="28"/>
        </w:rPr>
        <w:t>на основании Устава муниципального образования Щекинский район администрация Щекинского района ПОСТАНОВЛЯЕТ:</w:t>
      </w:r>
    </w:p>
    <w:p w:rsidR="00C665C3" w:rsidRPr="00F0618B" w:rsidRDefault="00C665C3" w:rsidP="0018089E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1.</w:t>
      </w:r>
      <w:r w:rsidR="00A03838" w:rsidRPr="00F0618B">
        <w:rPr>
          <w:rFonts w:ascii="PT Astra Serif" w:hAnsi="PT Astra Serif"/>
          <w:sz w:val="28"/>
          <w:szCs w:val="28"/>
        </w:rPr>
        <w:t> </w:t>
      </w:r>
      <w:r w:rsidRPr="00F0618B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 w:rsidRPr="00F0618B">
        <w:rPr>
          <w:rFonts w:ascii="PT Astra Serif" w:hAnsi="PT Astra Serif"/>
          <w:sz w:val="28"/>
          <w:szCs w:val="28"/>
        </w:rPr>
        <w:t>0</w:t>
      </w:r>
      <w:r w:rsidRPr="00F0618B">
        <w:rPr>
          <w:rFonts w:ascii="PT Astra Serif" w:hAnsi="PT Astra Serif"/>
          <w:sz w:val="28"/>
          <w:szCs w:val="28"/>
        </w:rPr>
        <w:t>.0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 xml:space="preserve">.2022 № </w:t>
      </w:r>
      <w:r w:rsidR="008F1689" w:rsidRPr="00F0618B">
        <w:rPr>
          <w:rFonts w:ascii="PT Astra Serif" w:hAnsi="PT Astra Serif"/>
          <w:sz w:val="28"/>
          <w:szCs w:val="28"/>
        </w:rPr>
        <w:t>1</w:t>
      </w:r>
      <w:r w:rsidRPr="00F0618B">
        <w:rPr>
          <w:rFonts w:ascii="PT Astra Serif" w:hAnsi="PT Astra Serif"/>
          <w:sz w:val="28"/>
          <w:szCs w:val="28"/>
        </w:rPr>
        <w:t>-</w:t>
      </w:r>
      <w:r w:rsidR="008F1689" w:rsidRPr="00F0618B">
        <w:rPr>
          <w:rFonts w:ascii="PT Astra Serif" w:hAnsi="PT Astra Serif"/>
          <w:sz w:val="28"/>
          <w:szCs w:val="28"/>
        </w:rPr>
        <w:t>8</w:t>
      </w:r>
      <w:r w:rsidRPr="00F0618B">
        <w:rPr>
          <w:rFonts w:ascii="PT Astra Serif" w:hAnsi="PT Astra Serif"/>
          <w:sz w:val="28"/>
          <w:szCs w:val="28"/>
        </w:rPr>
        <w:t xml:space="preserve"> «О</w:t>
      </w:r>
      <w:r w:rsidR="008F1689" w:rsidRPr="00F0618B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 w:rsidRPr="00F0618B">
        <w:rPr>
          <w:rFonts w:ascii="PT Astra Serif" w:hAnsi="PT Astra Serif"/>
          <w:sz w:val="28"/>
          <w:szCs w:val="28"/>
        </w:rPr>
        <w:t>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F0618B">
        <w:rPr>
          <w:rFonts w:ascii="PT Astra Serif" w:hAnsi="PT Astra Serif"/>
          <w:sz w:val="28"/>
          <w:szCs w:val="28"/>
        </w:rPr>
        <w:t xml:space="preserve">, изложив </w:t>
      </w:r>
      <w:r w:rsidR="00604140" w:rsidRPr="00F0618B">
        <w:rPr>
          <w:rFonts w:ascii="PT Astra Serif" w:hAnsi="PT Astra Serif"/>
          <w:sz w:val="28"/>
          <w:szCs w:val="28"/>
        </w:rPr>
        <w:t xml:space="preserve">приложение </w:t>
      </w:r>
      <w:r w:rsidRPr="00F0618B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F0618B" w:rsidRDefault="00EF5F61" w:rsidP="0018089E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2. </w:t>
      </w:r>
      <w:proofErr w:type="gramStart"/>
      <w:r w:rsidRPr="00F0618B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F0618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0618B">
        <w:rPr>
          <w:rFonts w:ascii="PT Astra Serif" w:hAnsi="PT Astra Serif"/>
          <w:sz w:val="28"/>
          <w:szCs w:val="28"/>
        </w:rPr>
        <w:t xml:space="preserve">Эл № ФС 77-74320 от 19.11.2018), и разместить на официальном </w:t>
      </w:r>
      <w:r w:rsidR="00B30A1F" w:rsidRPr="00F0618B">
        <w:rPr>
          <w:rFonts w:ascii="PT Astra Serif" w:hAnsi="PT Astra Serif"/>
          <w:sz w:val="28"/>
          <w:szCs w:val="28"/>
        </w:rPr>
        <w:t>сайт</w:t>
      </w:r>
      <w:r w:rsidRPr="00F0618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F0618B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568C4" w:rsidRPr="00F0618B" w:rsidRDefault="008F1689" w:rsidP="0018089E">
      <w:pPr>
        <w:spacing w:line="35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0618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EF5F61" w:rsidRPr="00F0618B" w:rsidRDefault="00EF5F61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0618B" w:rsidRDefault="00F0618B" w:rsidP="00EF5F61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8568C4" w:rsidRPr="00276E92" w:rsidTr="006B47BD">
        <w:trPr>
          <w:trHeight w:val="229"/>
        </w:trPr>
        <w:tc>
          <w:tcPr>
            <w:tcW w:w="2288" w:type="pct"/>
          </w:tcPr>
          <w:p w:rsidR="008568C4" w:rsidRPr="008C3903" w:rsidRDefault="00E42BCD" w:rsidP="006B47BD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Глава администрации муниципального образования </w:t>
            </w:r>
            <w:proofErr w:type="spellStart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Щёкинский</w:t>
            </w:r>
            <w:proofErr w:type="spellEnd"/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8568C4" w:rsidRPr="008C3903" w:rsidRDefault="008568C4" w:rsidP="006B47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8568C4" w:rsidRPr="008C3903" w:rsidRDefault="00E42BCD" w:rsidP="006B47B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42BCD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B0500" w:rsidRPr="00585D3A" w:rsidRDefault="001B0500" w:rsidP="001B0500">
      <w:pPr>
        <w:rPr>
          <w:rFonts w:ascii="PT Astra Serif" w:hAnsi="PT Astra Serif" w:cs="PT Astra Serif"/>
          <w:sz w:val="4"/>
          <w:szCs w:val="4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  <w:sectPr w:rsidR="005E5A82" w:rsidSect="00F0618B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page" w:horzAnchor="margin" w:tblpXSpec="right" w:tblpY="1126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0618B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="007E05BF">
              <w:rPr>
                <w:rFonts w:ascii="PT Astra Serif" w:hAnsi="PT Astra Seri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 w:rsidR="00E72CA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0618B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A03838" w:rsidRPr="00632A81" w:rsidTr="003269D1">
        <w:trPr>
          <w:trHeight w:val="303"/>
        </w:trPr>
        <w:tc>
          <w:tcPr>
            <w:tcW w:w="4482" w:type="dxa"/>
          </w:tcPr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3838" w:rsidRPr="00632A81" w:rsidTr="003269D1">
        <w:trPr>
          <w:trHeight w:val="1846"/>
        </w:trPr>
        <w:tc>
          <w:tcPr>
            <w:tcW w:w="4482" w:type="dxa"/>
          </w:tcPr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A03838" w:rsidRPr="00632A81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03838" w:rsidRDefault="00A03838" w:rsidP="003269D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03838" w:rsidRPr="00B666CA" w:rsidRDefault="00A03838" w:rsidP="003269D1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03838" w:rsidRPr="00632A81" w:rsidRDefault="00A03838" w:rsidP="00F0618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3838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3838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</w:tr>
    </w:tbl>
    <w:p w:rsidR="00A03838" w:rsidRPr="0085383A" w:rsidRDefault="00A03838" w:rsidP="00A03838">
      <w:pPr>
        <w:jc w:val="right"/>
        <w:rPr>
          <w:rFonts w:ascii="PT Astra Serif" w:hAnsi="PT Astra Serif"/>
          <w:sz w:val="16"/>
          <w:szCs w:val="16"/>
        </w:rPr>
      </w:pPr>
    </w:p>
    <w:p w:rsidR="00A03838" w:rsidRDefault="00A03838" w:rsidP="00A03838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4B0994" w:rsidRDefault="004B0994">
      <w:pPr>
        <w:rPr>
          <w:rFonts w:ascii="PT Astra Serif" w:hAnsi="PT Astra Serif" w:cs="PT Astra Serif"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3269D1" w:rsidRDefault="003269D1" w:rsidP="004B0994">
      <w:pPr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:rsidR="004B0994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4B0994" w:rsidRPr="00D301A7" w:rsidRDefault="004B0994" w:rsidP="004B0994">
      <w:pPr>
        <w:jc w:val="center"/>
        <w:rPr>
          <w:rFonts w:ascii="PT Astra Serif" w:hAnsi="PT Astra Serif"/>
          <w:b/>
          <w:sz w:val="28"/>
          <w:szCs w:val="28"/>
        </w:rPr>
      </w:pPr>
      <w:r w:rsidRPr="00D301A7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333AC" w:rsidRDefault="003333AC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3020BA" w:rsidRDefault="003020BA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371F3" w:rsidRDefault="004371F3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Щекинский район 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65" w:type="dxa"/>
        <w:tblInd w:w="651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Администрация Щекинского района </w:t>
            </w:r>
            <w:r w:rsidR="00751ABE">
              <w:rPr>
                <w:rFonts w:ascii="PT Astra Serif" w:eastAsia="Times New Roman" w:hAnsi="PT Astra Serif"/>
                <w:sz w:val="26"/>
                <w:szCs w:val="26"/>
              </w:rPr>
              <w:t>(комитет по благоустройству и дорожно-транспортному хозяйству администрации муниципального образования Щекинского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района)</w:t>
            </w:r>
          </w:p>
        </w:tc>
      </w:tr>
      <w:tr w:rsidR="007811F7" w:rsidTr="00E72CA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Период реализации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2022 - 2030</w:t>
            </w:r>
          </w:p>
        </w:tc>
      </w:tr>
      <w:tr w:rsidR="007811F7" w:rsidTr="00E72CAD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 w:cstheme="minorBidi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1. Обеспечение условий для реализации муниципального проекта в муниципальном образовании Щекинский район.</w:t>
            </w:r>
          </w:p>
          <w:p w:rsidR="007811F7" w:rsidRDefault="007811F7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2. Обеспечение сохранности и 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>развития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 xml:space="preserve"> автомобильных дорог общего пользования в Щекинском районе (далее – автомобильные дороги), улучшение их технического состояния.  </w:t>
            </w:r>
          </w:p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районе.</w:t>
            </w:r>
            <w:r>
              <w:rPr>
                <w:rFonts w:ascii="PT Astra Serif" w:hAnsi="PT Astra Serif" w:cs="Arial"/>
                <w:sz w:val="26"/>
                <w:szCs w:val="26"/>
              </w:rPr>
              <w:t xml:space="preserve">      </w:t>
            </w:r>
          </w:p>
        </w:tc>
      </w:tr>
      <w:tr w:rsidR="007811F7" w:rsidTr="00E72CAD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Всего 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–   </w:t>
            </w:r>
            <w:r w:rsidR="00FD1479" w:rsidRPr="000D3BA3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CA0527" w:rsidRPr="000D3BA3">
              <w:rPr>
                <w:rFonts w:ascii="PT Astra Serif" w:eastAsia="Times New Roman" w:hAnsi="PT Astra Serif"/>
                <w:sz w:val="26"/>
                <w:szCs w:val="26"/>
              </w:rPr>
              <w:t> 09</w:t>
            </w:r>
            <w:r w:rsidR="001A265A" w:rsidRPr="000D3BA3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0D3BA3" w:rsidRPr="000D3BA3">
              <w:rPr>
                <w:rFonts w:ascii="PT Astra Serif" w:eastAsia="Times New Roman" w:hAnsi="PT Astra Serif"/>
                <w:sz w:val="26"/>
                <w:szCs w:val="26"/>
              </w:rPr>
              <w:t> 901,0</w:t>
            </w:r>
            <w:r w:rsidRPr="000D3BA3">
              <w:rPr>
                <w:rFonts w:ascii="PT Astra Serif" w:eastAsia="Times New Roman" w:hAnsi="PT Astra Serif"/>
                <w:sz w:val="26"/>
                <w:szCs w:val="26"/>
              </w:rPr>
              <w:t xml:space="preserve"> тыс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>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2022 год – 149 542,8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2023 год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 xml:space="preserve">– 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1</w:t>
            </w:r>
            <w:r w:rsidR="00966B2B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3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 </w:t>
            </w:r>
            <w:r w:rsidR="00777B78">
              <w:rPr>
                <w:rFonts w:ascii="PT Astra Serif" w:eastAsia="Times New Roman" w:hAnsi="PT Astra Serif"/>
                <w:sz w:val="26"/>
                <w:szCs w:val="26"/>
              </w:rPr>
              <w:t>8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16</w:t>
            </w:r>
            <w:r w:rsidR="00604152">
              <w:rPr>
                <w:rFonts w:ascii="PT Astra Serif" w:eastAsia="Times New Roman" w:hAnsi="PT Astra Serif"/>
                <w:sz w:val="26"/>
                <w:szCs w:val="26"/>
              </w:rPr>
              <w:t>,</w:t>
            </w:r>
            <w:r w:rsidR="00285082">
              <w:rPr>
                <w:rFonts w:ascii="PT Astra Serif" w:eastAsia="Times New Roman" w:hAnsi="PT Astra Serif"/>
                <w:sz w:val="26"/>
                <w:szCs w:val="26"/>
              </w:rPr>
              <w:t>9</w:t>
            </w:r>
            <w:r w:rsidR="00A0652F">
              <w:rPr>
                <w:rFonts w:ascii="PT Astra Serif" w:eastAsia="Times New Roman" w:hAnsi="PT Astra Serif"/>
                <w:sz w:val="26"/>
                <w:szCs w:val="26"/>
              </w:rPr>
              <w:t xml:space="preserve"> </w:t>
            </w:r>
            <w:r w:rsidRPr="00604152">
              <w:rPr>
                <w:rFonts w:ascii="PT Astra Serif" w:eastAsia="Times New Roman" w:hAnsi="PT Astra Serif"/>
                <w:sz w:val="26"/>
                <w:szCs w:val="26"/>
              </w:rPr>
              <w:t>тыс. руб.</w:t>
            </w:r>
          </w:p>
          <w:p w:rsidR="007811F7" w:rsidRPr="00E165EC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6"/>
                <w:szCs w:val="26"/>
              </w:rPr>
              <w:t>206 238,7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60415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2025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110 252,7</w:t>
            </w:r>
            <w:r w:rsidR="007811F7"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2026 год – </w:t>
            </w:r>
            <w:r w:rsidR="000C2F5D">
              <w:rPr>
                <w:rFonts w:ascii="PT Astra Serif" w:eastAsia="Times New Roman" w:hAnsi="PT Astra Serif"/>
                <w:sz w:val="26"/>
                <w:szCs w:val="26"/>
              </w:rPr>
              <w:t>115 368,3</w:t>
            </w:r>
            <w:r>
              <w:rPr>
                <w:rFonts w:ascii="PT Astra Serif" w:eastAsia="Times New Roman" w:hAnsi="PT Astra Serif"/>
                <w:sz w:val="26"/>
                <w:szCs w:val="26"/>
              </w:rPr>
              <w:t xml:space="preserve">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2027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2028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2029 год – 81 170,4 тыс. руб.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6"/>
                <w:szCs w:val="26"/>
              </w:rPr>
            </w:pPr>
            <w:r>
              <w:rPr>
                <w:rFonts w:ascii="PT Astra Serif" w:eastAsia="Times New Roman" w:hAnsi="PT Astra Serif"/>
                <w:sz w:val="26"/>
                <w:szCs w:val="26"/>
              </w:rPr>
              <w:t>2030 год – 81 170,4 тыс. руб.</w:t>
            </w:r>
          </w:p>
        </w:tc>
      </w:tr>
    </w:tbl>
    <w:p w:rsidR="007811F7" w:rsidRDefault="007811F7" w:rsidP="007811F7">
      <w:pPr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ED3167" w:rsidRDefault="00ED316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2153"/>
        <w:gridCol w:w="2150"/>
        <w:gridCol w:w="982"/>
        <w:gridCol w:w="878"/>
        <w:gridCol w:w="878"/>
        <w:gridCol w:w="538"/>
        <w:gridCol w:w="9"/>
        <w:gridCol w:w="519"/>
        <w:gridCol w:w="37"/>
        <w:gridCol w:w="475"/>
        <w:gridCol w:w="557"/>
        <w:gridCol w:w="18"/>
        <w:gridCol w:w="497"/>
        <w:gridCol w:w="695"/>
        <w:gridCol w:w="548"/>
        <w:gridCol w:w="67"/>
        <w:gridCol w:w="559"/>
        <w:gridCol w:w="30"/>
        <w:gridCol w:w="14"/>
        <w:gridCol w:w="492"/>
        <w:gridCol w:w="12"/>
        <w:gridCol w:w="56"/>
        <w:gridCol w:w="1185"/>
        <w:gridCol w:w="114"/>
        <w:gridCol w:w="1005"/>
      </w:tblGrid>
      <w:tr w:rsidR="007811F7" w:rsidTr="007811F7">
        <w:trPr>
          <w:trHeight w:val="65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>/п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структурного элемента программы/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Базовое значение показателя</w:t>
            </w:r>
          </w:p>
        </w:tc>
        <w:tc>
          <w:tcPr>
            <w:tcW w:w="1859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19"/>
                <w:szCs w:val="19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19"/>
                <w:szCs w:val="19"/>
              </w:rPr>
              <w:br/>
              <w:t>за достижение показателя*</w:t>
            </w:r>
          </w:p>
        </w:tc>
        <w:tc>
          <w:tcPr>
            <w:tcW w:w="37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Плановое значение показателя на день окончания действия программы</w:t>
            </w:r>
          </w:p>
        </w:tc>
      </w:tr>
      <w:tr w:rsidR="007811F7" w:rsidTr="007811F7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  <w:lang w:val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2028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2029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2030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44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216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7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65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1 муниципальной программы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i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условий для реализации муниципального проекта в муниципальном образовании Щекинский район 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Муниципальный проект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  <w:p w:rsidR="007811F7" w:rsidRDefault="007811F7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452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1.1.1.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Освоение межбюджетных трансфертов в рамках реализации проекта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Эффективность использования межбюджетных трансфертов</w:t>
            </w:r>
            <w:r>
              <w:rPr>
                <w:rFonts w:ascii="PT Astra Serif" w:eastAsia="Calibri" w:hAnsi="PT Astra Serif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в рамках реализации проекта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%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245" w:type="pct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100</w:t>
            </w:r>
          </w:p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2.</w:t>
            </w:r>
          </w:p>
        </w:tc>
        <w:tc>
          <w:tcPr>
            <w:tcW w:w="4803" w:type="pct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>Цель 2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Обеспечение сохранности и </w:t>
            </w:r>
            <w:proofErr w:type="gramStart"/>
            <w:r>
              <w:rPr>
                <w:rFonts w:ascii="PT Astra Serif" w:hAnsi="PT Astra Serif"/>
                <w:sz w:val="19"/>
                <w:szCs w:val="19"/>
              </w:rPr>
              <w:t>развития</w:t>
            </w:r>
            <w:proofErr w:type="gramEnd"/>
            <w:r>
              <w:rPr>
                <w:rFonts w:ascii="PT Astra Serif" w:hAnsi="PT Astra Serif"/>
                <w:sz w:val="19"/>
                <w:szCs w:val="19"/>
              </w:rPr>
              <w:t xml:space="preserve"> автомобильных дорог общего пользования в Щекинском районе, улучшение их технического состояния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b/>
                <w:sz w:val="19"/>
                <w:szCs w:val="19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</w:rPr>
              <w:t xml:space="preserve">Комплекс процессных мероприятий </w:t>
            </w:r>
          </w:p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«Модернизация и развитие автомобильных дорог в муниципальном образовании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20"/>
        </w:trPr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2.1.1.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u w:val="single"/>
              </w:rPr>
            </w:pPr>
            <w:r>
              <w:rPr>
                <w:rFonts w:ascii="PT Astra Serif" w:eastAsia="Calibri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Приведение в нормативное состояние автомобильных дорог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Площадь            отремонтированных   автомобильных дорог в Щекинском районе </w:t>
            </w:r>
          </w:p>
          <w:p w:rsidR="00E70367" w:rsidRDefault="00E7036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304 293,5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17365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5C07CE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39005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19150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20110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15000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474923,5</w:t>
            </w:r>
          </w:p>
        </w:tc>
      </w:tr>
      <w:tr w:rsidR="007811F7" w:rsidTr="00E72CAD">
        <w:trPr>
          <w:trHeight w:val="1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i/>
                <w:spacing w:val="-2"/>
                <w:sz w:val="19"/>
                <w:szCs w:val="19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Доля           отремонтированных   автомобильных дорог в Щекинском районе</w:t>
            </w:r>
          </w:p>
          <w:p w:rsidR="00E70367" w:rsidRDefault="00E70367">
            <w:pPr>
              <w:rPr>
                <w:rFonts w:ascii="PT Astra Serif" w:eastAsia="Calibri" w:hAnsi="PT Astra Serif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0,3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16,3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0,9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9C088B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2,1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1,02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1,1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0,8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A17070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25,42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lastRenderedPageBreak/>
              <w:t>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</w:t>
            </w:r>
          </w:p>
        </w:tc>
        <w:tc>
          <w:tcPr>
            <w:tcW w:w="249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</w:t>
            </w:r>
          </w:p>
        </w:tc>
      </w:tr>
      <w:tr w:rsidR="007811F7" w:rsidTr="007811F7">
        <w:trPr>
          <w:trHeight w:val="20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3.</w:t>
            </w:r>
          </w:p>
        </w:tc>
        <w:tc>
          <w:tcPr>
            <w:tcW w:w="4803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Цель 3 муниципальной программы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Сокращение общего  количества  дорожно-транспортных происшествий (далее – ДТП) по причине недостатков содержания улично-дорожной сети в Щекинском районе, сокращение количества ДТП с пострадавшими по причине недостатков содержания улично-дорожной сети в Щекинском районе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7811F7" w:rsidTr="007811F7">
        <w:trPr>
          <w:trHeight w:val="1111"/>
        </w:trPr>
        <w:tc>
          <w:tcPr>
            <w:tcW w:w="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</w:t>
            </w:r>
          </w:p>
        </w:tc>
        <w:tc>
          <w:tcPr>
            <w:tcW w:w="145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19"/>
                <w:szCs w:val="19"/>
                <w:lang w:eastAsia="en-US"/>
              </w:rPr>
              <w:t xml:space="preserve">Комплекс процессных мероприятий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«Повышение безопасности дорожного движения в муниципальном образовании  Щекинский район»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</w:tr>
      <w:tr w:rsidR="007811F7" w:rsidTr="007811F7">
        <w:trPr>
          <w:trHeight w:val="1259"/>
        </w:trPr>
        <w:tc>
          <w:tcPr>
            <w:tcW w:w="19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3.1.1.</w:t>
            </w:r>
          </w:p>
        </w:tc>
        <w:tc>
          <w:tcPr>
            <w:tcW w:w="72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theme="minorBidi"/>
                <w:sz w:val="19"/>
                <w:szCs w:val="19"/>
                <w:u w:val="single"/>
              </w:rPr>
            </w:pPr>
            <w:r>
              <w:rPr>
                <w:rFonts w:ascii="PT Astra Serif" w:hAnsi="PT Astra Serif"/>
                <w:sz w:val="19"/>
                <w:szCs w:val="19"/>
                <w:u w:val="single"/>
              </w:rPr>
              <w:t>Задача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</w:t>
            </w:r>
          </w:p>
        </w:tc>
      </w:tr>
      <w:tr w:rsidR="007811F7" w:rsidTr="007811F7">
        <w:trPr>
          <w:trHeight w:val="148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19"/>
                <w:szCs w:val="19"/>
                <w:lang w:eastAsia="en-US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eastAsia="Calibri" w:hAnsi="PT Astra Serif"/>
                <w:sz w:val="19"/>
                <w:szCs w:val="19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0,1</w:t>
            </w:r>
          </w:p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78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11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8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4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3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811F7" w:rsidRDefault="007811F7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19"/>
                <w:szCs w:val="19"/>
              </w:rPr>
            </w:pPr>
            <w:r>
              <w:rPr>
                <w:rFonts w:ascii="PT Astra Serif" w:hAnsi="PT Astra Serif"/>
                <w:spacing w:val="-2"/>
                <w:sz w:val="19"/>
                <w:szCs w:val="19"/>
              </w:rPr>
              <w:t>2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E629EC" w:rsidRDefault="00E629EC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4371F3" w:rsidRDefault="004371F3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7811F7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DE47E4" w:rsidRDefault="00DE47E4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d"/>
        <w:tblW w:w="14503" w:type="dxa"/>
        <w:tblInd w:w="211" w:type="dxa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7811F7" w:rsidTr="00B30A1F">
        <w:trPr>
          <w:trHeight w:val="105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E70367" w:rsidRDefault="007811F7" w:rsidP="00E70367">
            <w:pPr>
              <w:jc w:val="center"/>
              <w:rPr>
                <w:rFonts w:ascii="PT Astra Serif" w:hAnsi="PT Astra Serif"/>
                <w:b/>
              </w:rPr>
            </w:pPr>
            <w:r w:rsidRPr="00E70367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rPr>
          <w:trHeight w:val="901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</w:rPr>
            </w:pP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Муниципальный проект</w:t>
            </w:r>
          </w:p>
          <w:p w:rsidR="007811F7" w:rsidRPr="00E72CAD" w:rsidRDefault="007811F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72CAD">
              <w:rPr>
                <w:rFonts w:ascii="PT Astra Serif" w:hAnsi="PT Astra Serif"/>
                <w:b/>
                <w:sz w:val="28"/>
                <w:szCs w:val="28"/>
              </w:rPr>
              <w:t>«Безопасные и качественные автомобильные дороги»</w:t>
            </w:r>
          </w:p>
          <w:p w:rsidR="00E70367" w:rsidRDefault="00E70367" w:rsidP="00A03838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7811F7" w:rsidTr="00B30A1F">
        <w:trPr>
          <w:trHeight w:val="100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Освоение межбюджетных трансфертов в рамках реализации проекта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проекта со 100 % освоением межбюджетных трансфертов 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</w:tr>
      <w:tr w:rsidR="007811F7" w:rsidTr="00B30A1F">
        <w:trPr>
          <w:trHeight w:val="86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67" w:rsidRDefault="00E70367" w:rsidP="00A03838">
            <w:pPr>
              <w:jc w:val="center"/>
              <w:rPr>
                <w:rFonts w:ascii="PT Astra Serif" w:hAnsi="PT Astra Serif"/>
                <w:b/>
              </w:rPr>
            </w:pP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7811F7" w:rsidRDefault="007811F7" w:rsidP="00A03838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Щекинский район»</w:t>
            </w:r>
          </w:p>
          <w:p w:rsidR="00E70367" w:rsidRDefault="00E70367" w:rsidP="00A0383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7811F7" w:rsidTr="00B30A1F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rPr>
          <w:trHeight w:val="243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E7036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</w:rPr>
              <w:t>Задача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67" w:rsidRDefault="007811F7" w:rsidP="00092F8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60093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93" w:rsidRDefault="00060093" w:rsidP="00C229C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7811F7" w:rsidTr="00B30A1F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Щекинский район»</w:t>
            </w:r>
          </w:p>
        </w:tc>
      </w:tr>
      <w:tr w:rsidR="007811F7" w:rsidTr="00B30A1F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7811F7" w:rsidRDefault="00467AFC" w:rsidP="00A0383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Председатель комитета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</w:rPr>
              <w:t xml:space="preserve">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7811F7" w:rsidTr="00B30A1F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Количество схем, методов и средств организации дорожного движения в Щекинском районе напрямую зависит от размера финансового обеспечения муниципальной программы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tbl>
      <w:tblPr>
        <w:tblStyle w:val="afd"/>
        <w:tblpPr w:leftFromText="180" w:rightFromText="180" w:vertAnchor="text" w:horzAnchor="margin" w:tblpY="219"/>
        <w:tblW w:w="14726" w:type="dxa"/>
        <w:tblLook w:val="04A0" w:firstRow="1" w:lastRow="0" w:firstColumn="1" w:lastColumn="0" w:noHBand="0" w:noVBand="1"/>
      </w:tblPr>
      <w:tblGrid>
        <w:gridCol w:w="5055"/>
        <w:gridCol w:w="1240"/>
        <w:gridCol w:w="1049"/>
        <w:gridCol w:w="976"/>
        <w:gridCol w:w="929"/>
        <w:gridCol w:w="929"/>
        <w:gridCol w:w="881"/>
        <w:gridCol w:w="881"/>
        <w:gridCol w:w="881"/>
        <w:gridCol w:w="881"/>
        <w:gridCol w:w="1024"/>
      </w:tblGrid>
      <w:tr w:rsidR="00B30A1F" w:rsidTr="00B30A1F">
        <w:tc>
          <w:tcPr>
            <w:tcW w:w="5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96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30A1F" w:rsidTr="00B30A1F">
        <w:trPr>
          <w:trHeight w:val="425"/>
        </w:trPr>
        <w:tc>
          <w:tcPr>
            <w:tcW w:w="5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04152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149 542,8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604152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193816,9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206238,7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61752" w:rsidP="00261E2C">
            <w:pPr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1099901,0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66 053,8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0652F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>2 819</w:t>
            </w:r>
            <w:r w:rsidRPr="00A0652F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A0527" w:rsidRDefault="00261E2C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78 999,8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21</w:t>
            </w:r>
            <w:r w:rsidR="00261E2C">
              <w:rPr>
                <w:rFonts w:ascii="PT Astra Serif" w:hAnsi="PT Astra Serif"/>
                <w:sz w:val="19"/>
                <w:szCs w:val="19"/>
              </w:rPr>
              <w:t>7873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A525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A5253"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83 358,9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120997,5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127 238,9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881 897,9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Безопасные и качественные автомобильные дороги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64 326,6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66 164,5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41 889,2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0D3BA3">
              <w:rPr>
                <w:rFonts w:ascii="PT Astra Serif" w:hAnsi="PT Astra Serif"/>
                <w:b/>
                <w:sz w:val="19"/>
                <w:szCs w:val="19"/>
              </w:rPr>
              <w:t>172 380,3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57 506,8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28806,0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144587,1</w:t>
            </w:r>
          </w:p>
        </w:tc>
      </w:tr>
      <w:tr w:rsidR="00B30A1F" w:rsidTr="00B30A1F">
        <w:trPr>
          <w:trHeight w:val="275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6 052,3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22FFA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13 083,2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0D3BA3" w:rsidRDefault="00E62318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0D3BA3">
              <w:rPr>
                <w:rFonts w:ascii="PT Astra Serif" w:hAnsi="PT Astra Serif"/>
                <w:sz w:val="19"/>
                <w:szCs w:val="19"/>
              </w:rPr>
              <w:t>27 793,2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</w:rPr>
              <w:t xml:space="preserve">Всего по комплексам процессных мероприятий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85 216,2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127652,4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164 349,5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927 520,7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15 312,6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261E2C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261E2C">
              <w:rPr>
                <w:rFonts w:ascii="PT Astra Serif" w:hAnsi="PT Astra Serif"/>
                <w:sz w:val="19"/>
                <w:szCs w:val="19"/>
              </w:rPr>
              <w:t>3 285,9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77 306,6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114 155,7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110252,7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115368,3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81 170,4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261E2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854 104,7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в муниципальном образовании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84 245,5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125090,6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EC1EAD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162 849,5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113868</w:t>
            </w:r>
            <w:r w:rsidRPr="00C33173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B30A1F" w:rsidP="00B30A1F">
            <w:pPr>
              <w:jc w:val="center"/>
              <w:rPr>
                <w:sz w:val="22"/>
                <w:szCs w:val="22"/>
              </w:rPr>
            </w:pPr>
            <w:r w:rsidRPr="00C33173">
              <w:rPr>
                <w:rFonts w:ascii="PT Astra Serif" w:hAnsi="PT Astra Serif"/>
                <w:b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C33173" w:rsidRDefault="000D3BA3" w:rsidP="00EC1EA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917 173,0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7 779,5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13 750,8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EC1EAD">
              <w:rPr>
                <w:rFonts w:ascii="PT Astra Serif" w:hAnsi="PT Astra Serif"/>
                <w:sz w:val="19"/>
                <w:szCs w:val="19"/>
              </w:rPr>
              <w:t>0 193,8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EC1EA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EC1EAD">
              <w:rPr>
                <w:rFonts w:ascii="PT Astra Serif" w:hAnsi="PT Astra Serif"/>
                <w:sz w:val="19"/>
                <w:szCs w:val="19"/>
              </w:rPr>
              <w:t>1 724,1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130,1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76 335,9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111339,8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131A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112 655,7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108752,7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113868,3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80 591,6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0D3BA3" w:rsidP="0010185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845 318,8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B30A1F" w:rsidRDefault="00B30A1F" w:rsidP="00B30A1F">
            <w:pPr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в муниципальном образовании 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2 561,8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1 500,0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1 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00</w:t>
            </w:r>
            <w:r w:rsidRPr="0094388E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 w:rsidRPr="0094388E">
              <w:rPr>
                <w:rFonts w:ascii="PT Astra Serif" w:hAnsi="PT Astra Serif"/>
                <w:b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Pr="0094388E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10 347,7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1 561,8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бюджетов поселений Щекинского района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970,7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1 000,0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1 500,0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1 500,0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578,8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8 785,9</w:t>
            </w:r>
          </w:p>
        </w:tc>
      </w:tr>
      <w:tr w:rsidR="00B30A1F" w:rsidTr="00B30A1F"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1F" w:rsidRDefault="00B30A1F" w:rsidP="00B30A1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7811F7" w:rsidRDefault="007811F7" w:rsidP="007811F7">
      <w:pPr>
        <w:ind w:firstLine="708"/>
        <w:rPr>
          <w:rFonts w:ascii="PT Astra Serif" w:hAnsi="PT Astra Serif" w:cstheme="minorBidi"/>
          <w:b/>
          <w:sz w:val="28"/>
          <w:szCs w:val="28"/>
        </w:rPr>
      </w:pPr>
    </w:p>
    <w:p w:rsidR="00A03838" w:rsidRDefault="00A03838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882619" w:rsidRDefault="00882619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A03838" w:rsidRDefault="007811F7" w:rsidP="007811F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</w:t>
      </w:r>
    </w:p>
    <w:p w:rsidR="007811F7" w:rsidRDefault="007811F7" w:rsidP="00A0383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</w:t>
      </w:r>
      <w:r w:rsidR="00A03838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E70367" w:rsidRDefault="00E70367" w:rsidP="007811F7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d"/>
        <w:tblW w:w="14503" w:type="dxa"/>
        <w:tblInd w:w="35" w:type="dxa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94388E" w:rsidTr="00B30A1F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94388E" w:rsidTr="00B30A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94388E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B30A1F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94388E" w:rsidTr="00B30A1F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</w:t>
            </w:r>
            <w:r w:rsidR="0094388E">
              <w:rPr>
                <w:rFonts w:ascii="PT Astra Serif" w:eastAsia="Times New Roman" w:hAnsi="PT Astra Serif"/>
                <w:sz w:val="18"/>
                <w:szCs w:val="18"/>
              </w:rPr>
              <w:t>ия Щекинского района (комитет  по благоустройству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</w:t>
            </w:r>
            <w:proofErr w:type="gramEnd"/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 w:rsidP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164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01AF1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4388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57</w:t>
            </w:r>
            <w:r w:rsidR="00A0652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901AF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4388E" w:rsidTr="00B30A1F">
        <w:trPr>
          <w:trHeight w:val="8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11B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28 806,00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0D3BA3" w:rsidRDefault="0045711E" w:rsidP="008826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D3BA3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4388E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4388E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A03838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____________________________________________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92F8A" w:rsidRDefault="00092F8A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8089E" w:rsidRDefault="0018089E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7811F7" w:rsidTr="007811F7">
        <w:tc>
          <w:tcPr>
            <w:tcW w:w="8565" w:type="dxa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E72CAD" w:rsidRDefault="00E72CAD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18089E" w:rsidRPr="00E72CAD" w:rsidRDefault="0018089E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7811F7" w:rsidRPr="00E72CAD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503" w:type="dxa"/>
        <w:tblInd w:w="696" w:type="dxa"/>
        <w:tblLook w:val="04A0" w:firstRow="1" w:lastRow="0" w:firstColumn="1" w:lastColumn="0" w:noHBand="0" w:noVBand="1"/>
      </w:tblPr>
      <w:tblGrid>
        <w:gridCol w:w="5920"/>
        <w:gridCol w:w="8583"/>
      </w:tblGrid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C655D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</w:t>
            </w:r>
            <w:r w:rsidR="00467AFC">
              <w:rPr>
                <w:rFonts w:ascii="PT Astra Serif" w:eastAsia="Times New Roman" w:hAnsi="PT Astra Serif"/>
                <w:sz w:val="28"/>
                <w:szCs w:val="28"/>
              </w:rPr>
              <w:t>рация Щекинского района (комитет по благоустройству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и </w:t>
            </w:r>
            <w:r w:rsidRPr="00C655D7">
              <w:rPr>
                <w:rFonts w:ascii="PT Astra Serif" w:eastAsia="Times New Roman" w:hAnsi="PT Astra Serif"/>
                <w:spacing w:val="-6"/>
                <w:sz w:val="28"/>
                <w:szCs w:val="28"/>
              </w:rPr>
              <w:t>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нормативное состояние автомобильных дорог в муниципальном образовании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района, обеспечивающая комфортное и беспрепятственное передвижение транспортных средств, удовлетворение растущего спроса экономики района и населения в транспортном сообщении, повышение инвестиционной привлекательности муниципального образования Щекинский район</w:t>
            </w:r>
          </w:p>
        </w:tc>
      </w:tr>
      <w:tr w:rsidR="007811F7" w:rsidTr="00E72CA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453FC7" w:rsidRDefault="007811F7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Всего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0803BF">
              <w:rPr>
                <w:rFonts w:ascii="PT Astra Serif" w:eastAsia="Times New Roman" w:hAnsi="PT Astra Serif"/>
                <w:sz w:val="28"/>
                <w:szCs w:val="28"/>
              </w:rPr>
              <w:t>9</w:t>
            </w:r>
            <w:r w:rsidR="00994BB6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9B2298">
              <w:rPr>
                <w:rFonts w:ascii="PT Astra Serif" w:eastAsia="Times New Roman" w:hAnsi="PT Astra Serif"/>
                <w:sz w:val="28"/>
                <w:szCs w:val="28"/>
              </w:rPr>
              <w:t>7 173,0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т</w:t>
            </w:r>
            <w:r w:rsidR="00A0652F">
              <w:rPr>
                <w:rFonts w:ascii="PT Astra Serif" w:eastAsia="Times New Roman" w:hAnsi="PT Astra Serif"/>
                <w:sz w:val="28"/>
                <w:szCs w:val="28"/>
              </w:rPr>
              <w:t>ы</w:t>
            </w: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с. руб., в том числе по годам: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>2022 год – 84 245,5</w:t>
            </w:r>
          </w:p>
          <w:p w:rsidR="007811F7" w:rsidRPr="00453FC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 w:rsidRPr="00453FC7">
              <w:rPr>
                <w:rFonts w:ascii="PT Astra Serif" w:eastAsia="Times New Roman" w:hAnsi="PT Astra Serif"/>
                <w:sz w:val="28"/>
                <w:szCs w:val="28"/>
              </w:rPr>
              <w:t xml:space="preserve">2023 год </w:t>
            </w:r>
            <w:r w:rsidR="00453FC7">
              <w:rPr>
                <w:rFonts w:ascii="PT Astra Serif" w:eastAsia="Times New Roman" w:hAnsi="PT Astra Serif"/>
                <w:sz w:val="28"/>
                <w:szCs w:val="28"/>
              </w:rPr>
              <w:t xml:space="preserve">– </w:t>
            </w:r>
            <w:r w:rsidR="003C70FC">
              <w:rPr>
                <w:rFonts w:ascii="PT Astra Serif" w:eastAsia="Times New Roman" w:hAnsi="PT Astra Serif"/>
                <w:sz w:val="28"/>
                <w:szCs w:val="28"/>
              </w:rPr>
              <w:t>125 090,6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0D3BA3">
              <w:rPr>
                <w:rFonts w:ascii="PT Astra Serif" w:eastAsia="Times New Roman" w:hAnsi="PT Astra Serif"/>
                <w:sz w:val="28"/>
                <w:szCs w:val="28"/>
              </w:rPr>
              <w:t>162 849,5</w:t>
            </w:r>
          </w:p>
          <w:p w:rsidR="007811F7" w:rsidRDefault="00453FC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108 752,7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2026 год – </w:t>
            </w:r>
            <w:r w:rsidR="000E045F">
              <w:rPr>
                <w:rFonts w:ascii="PT Astra Serif" w:eastAsia="Times New Roman" w:hAnsi="PT Astra Serif"/>
                <w:sz w:val="28"/>
                <w:szCs w:val="28"/>
              </w:rPr>
              <w:t>113 868,3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80 591,6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80 591,6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Щекинский район» </w:t>
      </w:r>
    </w:p>
    <w:p w:rsidR="007811F7" w:rsidRPr="00C655D7" w:rsidRDefault="007811F7" w:rsidP="007811F7">
      <w:pPr>
        <w:ind w:firstLine="708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Style w:val="afd"/>
        <w:tblW w:w="14641" w:type="dxa"/>
        <w:tblInd w:w="606" w:type="dxa"/>
        <w:tblLook w:val="04A0" w:firstRow="1" w:lastRow="0" w:firstColumn="1" w:lastColumn="0" w:noHBand="0" w:noVBand="1"/>
      </w:tblPr>
      <w:tblGrid>
        <w:gridCol w:w="527"/>
        <w:gridCol w:w="2144"/>
        <w:gridCol w:w="1839"/>
        <w:gridCol w:w="1388"/>
        <w:gridCol w:w="1152"/>
        <w:gridCol w:w="1497"/>
        <w:gridCol w:w="1298"/>
        <w:gridCol w:w="1443"/>
        <w:gridCol w:w="1753"/>
        <w:gridCol w:w="1600"/>
      </w:tblGrid>
      <w:tr w:rsidR="007E306C" w:rsidTr="00E72CAD">
        <w:trPr>
          <w:trHeight w:val="317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7E306C" w:rsidTr="00E72CAD">
        <w:trPr>
          <w:trHeight w:val="4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поселений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C655D7" w:rsidRDefault="007811F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811F7" w:rsidTr="00F0618B">
        <w:trPr>
          <w:trHeight w:val="51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FC" w:rsidRDefault="007811F7" w:rsidP="00C655D7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в Щекинском районе 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 местного значения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B01E4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19 680,8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18 328,8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237E4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18 328,8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8F5901" w:rsidP="00853A1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38 656,9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8 100,0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67AFC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3 331,4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E14E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 w:rsidR="00792F9D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81673F">
              <w:rPr>
                <w:rFonts w:ascii="PT Astra Serif" w:hAnsi="PT Astra Serif"/>
                <w:sz w:val="20"/>
                <w:szCs w:val="20"/>
                <w:lang w:eastAsia="en-US"/>
              </w:rPr>
              <w:t>000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94BB6" w:rsidRDefault="009B2298" w:rsidP="0029794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11 162,5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9B2298" w:rsidP="00297942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11 162,5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5 </w:t>
            </w:r>
            <w:r w:rsidR="00453FC7"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92F9D" w:rsidP="00792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2 700,0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Ремонт и модернизация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общего пользования местного значения в границах муниципального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19 988,4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81673F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1673F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F96849" w:rsidP="00844F2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46 651,5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031DE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27 932,8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9B2298" w:rsidRDefault="007031DE" w:rsidP="0087663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27 932,8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752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B462C5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B462C5" w:rsidP="00B462C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947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F0618B">
        <w:trPr>
          <w:trHeight w:val="3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69 791,6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5D7" w:rsidRDefault="00C655D7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7E306C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Межбюджетные трансферты из средств муниципального дорожного фонда муниципальным образованиям Щекинского района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E306C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30 000,0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="006C47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53FC7" w:rsidP="001B2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293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B21F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9B2298" w:rsidRDefault="009B2298" w:rsidP="009B5DE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B2298">
              <w:rPr>
                <w:rFonts w:ascii="PT Astra Serif" w:hAnsi="PT Astra Serif"/>
                <w:sz w:val="20"/>
                <w:szCs w:val="20"/>
                <w:lang w:eastAsia="en-US"/>
              </w:rPr>
              <w:t>32 837,9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P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978FB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8FB" w:rsidRDefault="007978FB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 w:rsidP="00915A1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37 921,1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B" w:rsidRDefault="007978F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rPr>
          <w:trHeight w:val="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11 114,8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3 335,3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39113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4 816,9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D61DA9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3 750,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D6587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1 066,</w:t>
            </w:r>
            <w:r w:rsidR="006A54E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7978FB" w:rsidP="0085196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851964">
              <w:rPr>
                <w:rFonts w:ascii="PT Astra Serif" w:hAnsi="PT Astra Serif"/>
                <w:sz w:val="20"/>
                <w:szCs w:val="20"/>
                <w:lang w:eastAsia="en-US"/>
              </w:rPr>
              <w:t>1 396,9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851964" w:rsidP="006A54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9 331,3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853A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2 065,</w:t>
            </w:r>
            <w:r w:rsidR="00853A10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 w:rsidP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5 078,8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3416F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5 087,8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trHeight w:val="13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5D7" w:rsidRDefault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E306C" w:rsidTr="00E72CAD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7811F7" w:rsidRDefault="007811F7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Межбюджетные трансферты на осуществление дорожной деятельности в части организации проезда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ул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.Н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оваторов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р.п.Первомайский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Щекинского района</w:t>
            </w:r>
          </w:p>
          <w:p w:rsidR="00092F8A" w:rsidRDefault="00092F8A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C25BE9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</w:t>
            </w:r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 и   дорожн</w:t>
            </w:r>
            <w:proofErr w:type="gramStart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="007811F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Pr="00C25BE9" w:rsidRDefault="007C5F8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C25BE9" w:rsidRDefault="007811F7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 w:rsidRPr="00C25BE9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A065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7</w:t>
            </w:r>
          </w:p>
          <w:p w:rsidR="008F5291" w:rsidRDefault="008F5291" w:rsidP="00ED3167">
            <w:pPr>
              <w:spacing w:line="20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покрытия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автомобильных дорог местного значения, источником финансирования являются бюджетные ассигнования резервного фонда Правительства Тульской области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291" w:rsidRDefault="008F5291" w:rsidP="00ED3167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10 000,0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2C6BB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11 163,9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D3AEC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11 163,9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45178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F5291" w:rsidTr="00E72CAD">
        <w:trPr>
          <w:trHeight w:val="336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91" w:rsidRDefault="008F5291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91" w:rsidRPr="00C25BE9" w:rsidRDefault="008F5291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41"/>
        </w:trPr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  <w:p w:rsidR="009748F9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29 698,6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0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37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25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151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9748F9">
        <w:trPr>
          <w:trHeight w:val="250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rPr>
          <w:trHeight w:val="263"/>
        </w:trPr>
        <w:tc>
          <w:tcPr>
            <w:tcW w:w="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A96CCB">
            <w:pPr>
              <w:ind w:right="-92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Pr="00A96CCB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A96CCB" w:rsidRDefault="009748F9" w:rsidP="00A96CC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96CCB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F9" w:rsidRPr="00C25BE9" w:rsidRDefault="009748F9" w:rsidP="009748F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917 173,0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403DEA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71</w:t>
            </w:r>
            <w:r w:rsidR="00FA7063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724,1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FA7063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845 318,8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84 245,5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7 779,5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130,1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76 335,9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B320D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0B320D" w:rsidRDefault="009748F9" w:rsidP="002869C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125 090,6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13 750,8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A3F2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111 339,8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B26C5B" w:rsidP="00B61752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162</w:t>
            </w:r>
            <w:r w:rsidR="00B61752">
              <w:rPr>
                <w:rFonts w:ascii="PT Astra Serif" w:hAnsi="PT Astra Serif"/>
                <w:sz w:val="20"/>
                <w:szCs w:val="20"/>
                <w:lang w:eastAsia="en-US"/>
              </w:rPr>
              <w:t> 849,5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Pr="00FA7063" w:rsidRDefault="00403DEA" w:rsidP="00FA70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7063">
              <w:rPr>
                <w:rFonts w:ascii="PT Astra Serif" w:hAnsi="PT Astra Serif"/>
                <w:sz w:val="20"/>
                <w:szCs w:val="20"/>
              </w:rPr>
              <w:t>5</w:t>
            </w:r>
            <w:r w:rsidR="00FA7063" w:rsidRPr="00FA7063">
              <w:rPr>
                <w:rFonts w:ascii="PT Astra Serif" w:hAnsi="PT Astra Serif"/>
                <w:sz w:val="20"/>
                <w:szCs w:val="20"/>
              </w:rPr>
              <w:t>0 193,8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B26C5B" w:rsidP="00FA706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112 655,7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7978F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108 752,7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7978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8F9" w:rsidRDefault="009748F9" w:rsidP="003D53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915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113 868,3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9748F9" w:rsidTr="00E72C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8F9" w:rsidRDefault="009748F9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80 591,6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8F9" w:rsidRDefault="009748F9" w:rsidP="006D7FE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D5490D" w:rsidRDefault="00D5490D"/>
    <w:p w:rsidR="00D5490D" w:rsidRDefault="00D5490D"/>
    <w:p w:rsidR="00D5490D" w:rsidRDefault="00D5490D" w:rsidP="00D5490D">
      <w:pPr>
        <w:jc w:val="center"/>
      </w:pPr>
      <w:r>
        <w:t>__________________________________________________________</w:t>
      </w:r>
    </w:p>
    <w:p w:rsidR="00D5490D" w:rsidRDefault="00D5490D" w:rsidP="00D5490D">
      <w:pPr>
        <w:jc w:val="center"/>
      </w:pPr>
    </w:p>
    <w:p w:rsidR="007C5F8E" w:rsidRDefault="007C5F8E">
      <w:r>
        <w:br w:type="page"/>
      </w:r>
    </w:p>
    <w:tbl>
      <w:tblPr>
        <w:tblStyle w:val="afd"/>
        <w:tblpPr w:leftFromText="180" w:rightFromText="180" w:vertAnchor="page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6285"/>
      </w:tblGrid>
      <w:tr w:rsidR="007C5F8E" w:rsidTr="007C5F8E">
        <w:tc>
          <w:tcPr>
            <w:tcW w:w="8565" w:type="dxa"/>
          </w:tcPr>
          <w:p w:rsidR="007C5F8E" w:rsidRDefault="007C5F8E" w:rsidP="007C5F8E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285" w:type="dxa"/>
            <w:hideMark/>
          </w:tcPr>
          <w:p w:rsidR="007C5F8E" w:rsidRDefault="007C5F8E" w:rsidP="007C5F8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</w:t>
            </w:r>
          </w:p>
          <w:p w:rsidR="007C5F8E" w:rsidRDefault="007C5F8E" w:rsidP="007C5F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7811F7" w:rsidRDefault="007811F7" w:rsidP="007811F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Щекинский район» муниципальной программы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8B7DE0" w:rsidRDefault="008B7DE0" w:rsidP="007811F7">
      <w:pPr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d"/>
        <w:tblW w:w="14503" w:type="dxa"/>
        <w:tblInd w:w="78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Администраци</w:t>
            </w:r>
            <w:r w:rsidR="00331763">
              <w:rPr>
                <w:rFonts w:ascii="PT Astra Serif" w:eastAsia="Times New Roman" w:hAnsi="PT Astra Serif"/>
              </w:rPr>
              <w:t>я Щекинского района (комитет по благоустройству</w:t>
            </w:r>
            <w:r>
              <w:rPr>
                <w:rFonts w:ascii="PT Astra Serif" w:eastAsia="Times New Roman" w:hAnsi="PT Astra Serif"/>
              </w:rPr>
              <w:t xml:space="preserve">  и   дорожно-транспортному хозяйству администрации Щекинского района)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Разработка и применение схем, методов и средств организации дорожного движения в Щекинском районе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Повышение безопасности дорожного движения на территории муниципального образования  Щекинский район. Сокращение общего количества ДТП по причине недостатков содержания улично-дорожной сети в муниципальном образовании Щекинский район</w:t>
            </w:r>
          </w:p>
        </w:tc>
      </w:tr>
      <w:tr w:rsidR="007811F7" w:rsidTr="00E72CA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DB3AFC">
            <w:pPr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Всего –  </w:t>
            </w:r>
            <w:r w:rsidR="00481E7F">
              <w:rPr>
                <w:rFonts w:ascii="PT Astra Serif" w:eastAsia="Times New Roman" w:hAnsi="PT Astra Serif"/>
              </w:rPr>
              <w:t>10</w:t>
            </w:r>
            <w:r w:rsidR="009759AE">
              <w:rPr>
                <w:rFonts w:ascii="PT Astra Serif" w:eastAsia="Times New Roman" w:hAnsi="PT Astra Serif"/>
              </w:rPr>
              <w:t> 347,7</w:t>
            </w:r>
            <w:r w:rsidR="007811F7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2022 год – 970,7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2023 год – </w:t>
            </w:r>
            <w:r w:rsidR="007C5F8E">
              <w:rPr>
                <w:rFonts w:ascii="PT Astra Serif" w:eastAsia="Times New Roman" w:hAnsi="PT Astra Serif"/>
              </w:rPr>
              <w:t xml:space="preserve">2 </w:t>
            </w:r>
            <w:r w:rsidR="009759AE">
              <w:rPr>
                <w:rFonts w:ascii="PT Astra Serif" w:eastAsia="Times New Roman" w:hAnsi="PT Astra Serif"/>
              </w:rPr>
              <w:t>561</w:t>
            </w:r>
            <w:r>
              <w:rPr>
                <w:rFonts w:ascii="PT Astra Serif" w:eastAsia="Times New Roman" w:hAnsi="PT Astra Serif"/>
              </w:rPr>
              <w:t>,</w:t>
            </w:r>
            <w:r w:rsidR="009759AE">
              <w:rPr>
                <w:rFonts w:ascii="PT Astra Serif" w:eastAsia="Times New Roman" w:hAnsi="PT Astra Serif"/>
              </w:rPr>
              <w:t>8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2024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DB3AFC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2025 год – 1</w:t>
            </w:r>
            <w:r w:rsidR="007C5F8E">
              <w:rPr>
                <w:rFonts w:ascii="PT Astra Serif" w:eastAsia="Times New Roman" w:hAnsi="PT Astra Serif"/>
              </w:rPr>
              <w:t xml:space="preserve"> </w:t>
            </w:r>
            <w:r w:rsidR="00481E7F">
              <w:rPr>
                <w:rFonts w:ascii="PT Astra Serif" w:eastAsia="Times New Roman" w:hAnsi="PT Astra Serif"/>
              </w:rPr>
              <w:t>5</w:t>
            </w:r>
            <w:r>
              <w:rPr>
                <w:rFonts w:ascii="PT Astra Serif" w:eastAsia="Times New Roman" w:hAnsi="PT Astra Serif"/>
              </w:rPr>
              <w:t>00,0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2026 год – </w:t>
            </w:r>
            <w:r w:rsidR="00481E7F">
              <w:rPr>
                <w:rFonts w:ascii="PT Astra Serif" w:eastAsia="Times New Roman" w:hAnsi="PT Astra Serif"/>
              </w:rPr>
              <w:t>1 500</w:t>
            </w:r>
            <w:r>
              <w:rPr>
                <w:rFonts w:ascii="PT Astra Serif" w:eastAsia="Times New Roman" w:hAnsi="PT Astra Serif"/>
              </w:rPr>
              <w:t>,</w:t>
            </w:r>
            <w:r w:rsidR="00481E7F">
              <w:rPr>
                <w:rFonts w:ascii="PT Astra Serif" w:eastAsia="Times New Roman" w:hAnsi="PT Astra Serif"/>
              </w:rPr>
              <w:t>0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2027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2028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2029 год – 578,8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2030 год – 578,8</w:t>
            </w:r>
          </w:p>
        </w:tc>
      </w:tr>
    </w:tbl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F0618B" w:rsidRDefault="00F0618B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629EC" w:rsidRDefault="00E629EC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Щекинский район»</w:t>
      </w:r>
    </w:p>
    <w:p w:rsidR="007811F7" w:rsidRDefault="007811F7" w:rsidP="007811F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d"/>
        <w:tblW w:w="14503" w:type="dxa"/>
        <w:tblInd w:w="1056" w:type="dxa"/>
        <w:tblLook w:val="04A0" w:firstRow="1" w:lastRow="0" w:firstColumn="1" w:lastColumn="0" w:noHBand="0" w:noVBand="1"/>
      </w:tblPr>
      <w:tblGrid>
        <w:gridCol w:w="2608"/>
        <w:gridCol w:w="1715"/>
        <w:gridCol w:w="1292"/>
        <w:gridCol w:w="960"/>
        <w:gridCol w:w="1483"/>
        <w:gridCol w:w="507"/>
        <w:gridCol w:w="625"/>
        <w:gridCol w:w="1416"/>
        <w:gridCol w:w="1839"/>
        <w:gridCol w:w="1697"/>
        <w:gridCol w:w="361"/>
      </w:tblGrid>
      <w:tr w:rsidR="00C655D7" w:rsidTr="00E72CAD">
        <w:trPr>
          <w:gridAfter w:val="1"/>
          <w:wAfter w:w="361" w:type="dxa"/>
          <w:trHeight w:val="27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5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C655D7" w:rsidTr="00E72CAD">
        <w:trPr>
          <w:gridAfter w:val="1"/>
          <w:wAfter w:w="361" w:type="dxa"/>
          <w:trHeight w:val="27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C655D7" w:rsidTr="00E72CAD">
        <w:trPr>
          <w:gridAfter w:val="1"/>
          <w:wAfter w:w="361" w:type="dxa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Pr="00C655D7" w:rsidRDefault="00C655D7" w:rsidP="00C655D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C655D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7811F7" w:rsidTr="00E72CAD">
        <w:trPr>
          <w:gridAfter w:val="1"/>
          <w:wAfter w:w="361" w:type="dxa"/>
          <w:trHeight w:val="239"/>
        </w:trPr>
        <w:tc>
          <w:tcPr>
            <w:tcW w:w="141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402DFB" w:rsidP="00402DFB">
            <w:pPr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402DFB">
              <w:rPr>
                <w:rFonts w:ascii="PT Astra Serif" w:hAnsi="PT Astra Serif"/>
                <w:u w:val="single"/>
                <w:lang w:eastAsia="en-US"/>
              </w:rPr>
              <w:t>Задача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="007811F7" w:rsidRPr="00402DFB">
              <w:rPr>
                <w:rFonts w:ascii="PT Astra Serif" w:hAnsi="PT Astra Serif"/>
              </w:rPr>
              <w:t>Разработка</w:t>
            </w:r>
            <w:r w:rsidR="007811F7">
              <w:rPr>
                <w:rFonts w:ascii="PT Astra Serif" w:hAnsi="PT Astra Serif"/>
              </w:rPr>
              <w:t xml:space="preserve"> и применение схем, методов и средств организации дорожного движения в Щекинском районе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уровня обустройства автомобильных дорог общего пользования местного значения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в границах муниципального района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C4677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C655D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655D7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D7" w:rsidRDefault="00C655D7" w:rsidP="00C655D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402DFB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  <w:p w:rsidR="006D7FEF" w:rsidRDefault="00402DFB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D7FE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6D7FE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561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759AE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FEF" w:rsidRDefault="008D2E2F" w:rsidP="006D7FE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02DFB" w:rsidTr="00E72CAD">
        <w:trPr>
          <w:gridAfter w:val="1"/>
          <w:wAfter w:w="361" w:type="dxa"/>
          <w:trHeight w:val="227"/>
        </w:trPr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2022-2030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10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 347,7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02DFB" w:rsidP="00FE042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1 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561</w:t>
            </w: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,</w:t>
            </w:r>
            <w:r w:rsidR="00FE042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481E7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8 785,9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FB" w:rsidRPr="008D2E2F" w:rsidRDefault="008D2E2F" w:rsidP="006D7FEF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D2E2F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970,7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2 561,8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9759AE" w:rsidP="009759A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1 561,8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481E7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1 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481E7F" w:rsidP="00481E7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8D2E2F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8D2E2F" w:rsidTr="00E72CAD">
        <w:trPr>
          <w:gridAfter w:val="1"/>
          <w:wAfter w:w="361" w:type="dxa"/>
          <w:trHeight w:val="227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578,8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2F" w:rsidRDefault="008D2E2F" w:rsidP="008D2E2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7811F7" w:rsidTr="00E72C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65" w:type="dxa"/>
            <w:gridSpan w:val="6"/>
          </w:tcPr>
          <w:p w:rsidR="007811F7" w:rsidRDefault="007811F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gridSpan w:val="5"/>
            <w:hideMark/>
          </w:tcPr>
          <w:p w:rsidR="00605762" w:rsidRDefault="006057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7811F7" w:rsidRDefault="007811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7811F7" w:rsidRDefault="007811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7811F7" w:rsidRPr="00361BA2" w:rsidRDefault="007811F7" w:rsidP="007811F7">
      <w:pPr>
        <w:ind w:firstLine="708"/>
        <w:jc w:val="center"/>
        <w:rPr>
          <w:rFonts w:ascii="PT Astra Serif" w:eastAsia="Calibri" w:hAnsi="PT Astra Serif"/>
          <w:b/>
          <w:sz w:val="20"/>
          <w:szCs w:val="28"/>
          <w:lang w:eastAsia="en-US"/>
        </w:rPr>
      </w:pP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E64B9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7811F7" w:rsidRPr="00E64B94" w:rsidRDefault="007811F7" w:rsidP="00780C1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E64B94"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DB576A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E64B94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район», планируемой к реализации на территории </w:t>
      </w:r>
      <w:proofErr w:type="gramEnd"/>
    </w:p>
    <w:p w:rsidR="007811F7" w:rsidRDefault="007811F7" w:rsidP="00780C15">
      <w:pPr>
        <w:autoSpaceDE w:val="0"/>
        <w:autoSpaceDN w:val="0"/>
        <w:adjustRightInd w:val="0"/>
        <w:spacing w:line="240" w:lineRule="exact"/>
        <w:jc w:val="center"/>
        <w:rPr>
          <w:rFonts w:ascii="PT Astra Serif" w:hAnsi="PT Astra Serif"/>
          <w:b/>
          <w:sz w:val="28"/>
          <w:szCs w:val="28"/>
        </w:rPr>
      </w:pPr>
      <w:r w:rsidRPr="00E64B94">
        <w:rPr>
          <w:rFonts w:ascii="PT Astra Serif" w:hAnsi="PT Astra Serif"/>
          <w:b/>
          <w:sz w:val="28"/>
          <w:szCs w:val="28"/>
        </w:rPr>
        <w:t>муниципального обр</w:t>
      </w:r>
      <w:r w:rsidR="00430AE8" w:rsidRPr="00E64B94">
        <w:rPr>
          <w:rFonts w:ascii="PT Astra Serif" w:hAnsi="PT Astra Serif"/>
          <w:b/>
          <w:sz w:val="28"/>
          <w:szCs w:val="28"/>
        </w:rPr>
        <w:t>азования Щекинский район на 202</w:t>
      </w:r>
      <w:r w:rsidR="009759AE">
        <w:rPr>
          <w:rFonts w:ascii="PT Astra Serif" w:hAnsi="PT Astra Serif"/>
          <w:b/>
          <w:sz w:val="28"/>
          <w:szCs w:val="28"/>
        </w:rPr>
        <w:t>4</w:t>
      </w:r>
      <w:r w:rsidRPr="00E64B94">
        <w:rPr>
          <w:rFonts w:ascii="PT Astra Serif" w:hAnsi="PT Astra Serif"/>
          <w:b/>
          <w:sz w:val="28"/>
          <w:szCs w:val="28"/>
        </w:rPr>
        <w:t xml:space="preserve"> год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p w:rsidR="00605762" w:rsidRPr="00361BA2" w:rsidRDefault="00605762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8"/>
        </w:rPr>
      </w:pPr>
    </w:p>
    <w:tbl>
      <w:tblPr>
        <w:tblStyle w:val="afd"/>
        <w:tblW w:w="14503" w:type="dxa"/>
        <w:tblInd w:w="74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Наименование программы,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в </w:t>
            </w:r>
            <w:proofErr w:type="gram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рамках</w:t>
            </w:r>
            <w:proofErr w:type="gram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Пообъектный</w:t>
            </w:r>
            <w:proofErr w:type="spellEnd"/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76A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Общая стоимость работ</w:t>
            </w:r>
          </w:p>
          <w:p w:rsidR="007811F7" w:rsidRPr="002D2B4E" w:rsidRDefault="007811F7" w:rsidP="00DB576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b/>
                <w:sz w:val="22"/>
                <w:szCs w:val="22"/>
              </w:rPr>
              <w:t>(тыс. руб.)</w:t>
            </w:r>
          </w:p>
        </w:tc>
      </w:tr>
      <w:tr w:rsidR="007811F7" w:rsidRPr="00430AE8" w:rsidTr="00E72CA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2D2B4E" w:rsidRDefault="007811F7" w:rsidP="001B050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</w:p>
        </w:tc>
      </w:tr>
      <w:tr w:rsidR="002D2B4E" w:rsidRPr="00430AE8" w:rsidTr="00E72CA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2B4E" w:rsidRPr="002D2B4E" w:rsidRDefault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Модернизация и развитие автомобильных дорог, повышение безопасности дорожного движения</w:t>
            </w:r>
          </w:p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в муниципальном образовании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Иные межбюджетные трансферты в рамках реализации национального проекта «Безопасные качественные дороги»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Октябрьская,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7031DE" w:rsidP="00CB0CF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41 889,2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участка автодороги в щебне в рамках реализации проекта Народный бюджет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Крапивенское</w:t>
            </w:r>
          </w:p>
          <w:p w:rsidR="0013373E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Проскурено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, </w:t>
            </w:r>
          </w:p>
          <w:p w:rsidR="00126AF4" w:rsidRDefault="00915A11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Молодежная </w:t>
            </w:r>
            <w:r w:rsidR="002D2B4E"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от д.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1а</w:t>
            </w:r>
          </w:p>
          <w:p w:rsidR="002D2B4E" w:rsidRPr="002D2B4E" w:rsidRDefault="002D2B4E" w:rsidP="00915A1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до д.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22 и 25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36071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503,2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Ремонт автодороги в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асфальте</w:t>
            </w: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Ломинцевское</w:t>
            </w:r>
          </w:p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п. Ломинцевский </w:t>
            </w:r>
          </w:p>
          <w:p w:rsidR="002D2B4E" w:rsidRPr="002D2B4E" w:rsidRDefault="002D2B4E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915A11">
              <w:rPr>
                <w:rFonts w:ascii="PT Astra Serif" w:eastAsia="Times New Roman" w:hAnsi="PT Astra Serif"/>
                <w:sz w:val="22"/>
                <w:szCs w:val="22"/>
              </w:rPr>
              <w:t>Рудная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4507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360716">
              <w:rPr>
                <w:rFonts w:ascii="PT Astra Serif" w:eastAsia="Times New Roman" w:hAnsi="PT Astra Serif"/>
                <w:sz w:val="22"/>
                <w:szCs w:val="22"/>
              </w:rPr>
              <w:t>1 989,6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автодороги в асфальте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>Полевая</w:t>
            </w:r>
            <w:proofErr w:type="gramEnd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 450 м и</w:t>
            </w:r>
          </w:p>
          <w:p w:rsidR="00915A11" w:rsidRPr="002D2B4E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ул. Ломоносова 50 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360716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2 572,3</w:t>
            </w:r>
          </w:p>
        </w:tc>
      </w:tr>
      <w:tr w:rsidR="002D2B4E" w:rsidRPr="00430AE8" w:rsidTr="00E72CA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B4E" w:rsidRPr="002D2B4E" w:rsidRDefault="002D2B4E" w:rsidP="00361BA2">
            <w:pPr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915A11" w:rsidP="00915A11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Ремонт асфальт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ового покрытия</w:t>
            </w: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AF4" w:rsidRDefault="00126AF4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МО Яснополянское</w:t>
            </w:r>
          </w:p>
          <w:p w:rsidR="00915A11" w:rsidRPr="00915A11" w:rsidRDefault="00915A11" w:rsidP="00915A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>с. Селиваново</w:t>
            </w:r>
          </w:p>
          <w:p w:rsidR="002D2B4E" w:rsidRDefault="00915A11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15A11">
              <w:rPr>
                <w:rFonts w:ascii="PT Astra Serif" w:eastAsia="Times New Roman" w:hAnsi="PT Astra Serif"/>
                <w:sz w:val="22"/>
                <w:szCs w:val="22"/>
              </w:rPr>
              <w:t xml:space="preserve">ул. </w:t>
            </w:r>
            <w:r w:rsidR="0013373E">
              <w:rPr>
                <w:rFonts w:ascii="PT Astra Serif" w:eastAsia="Times New Roman" w:hAnsi="PT Astra Serif"/>
                <w:sz w:val="22"/>
                <w:szCs w:val="22"/>
              </w:rPr>
              <w:t>Молодежная</w:t>
            </w:r>
          </w:p>
          <w:p w:rsidR="00126AF4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gramStart"/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(от ул. Ломоносова </w:t>
            </w:r>
            <w:proofErr w:type="gramEnd"/>
          </w:p>
          <w:p w:rsidR="0013373E" w:rsidRPr="002D2B4E" w:rsidRDefault="0013373E" w:rsidP="00133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до д.14 ул. Молодежная)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13373E" w:rsidP="00992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2</w:t>
            </w:r>
            <w:r w:rsidR="00360716">
              <w:rPr>
                <w:rFonts w:ascii="PT Astra Serif" w:eastAsia="Times New Roman" w:hAnsi="PT Astra Serif"/>
                <w:sz w:val="22"/>
                <w:szCs w:val="22"/>
              </w:rPr>
              <w:t> 152,5</w:t>
            </w:r>
          </w:p>
        </w:tc>
      </w:tr>
      <w:tr w:rsidR="002D2B4E" w:rsidRPr="00430AE8" w:rsidTr="00E72CAD"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2D2B4E" w:rsidP="00361B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B4E" w:rsidRPr="002D2B4E" w:rsidRDefault="00697FD0" w:rsidP="003607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19 023,4</w:t>
            </w:r>
          </w:p>
        </w:tc>
      </w:tr>
      <w:tr w:rsidR="00656267" w:rsidRPr="00430AE8" w:rsidTr="00605762">
        <w:trPr>
          <w:trHeight w:val="38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05762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0E5578" w:rsidRDefault="00656267" w:rsidP="006562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</w:tr>
      <w:tr w:rsidR="00656267" w:rsidRPr="00430AE8" w:rsidTr="00E72CAD">
        <w:trPr>
          <w:trHeight w:val="809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Межбюджетные трансферты из бюджета МО Щекинский район муниципальным образованиям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Щекино</w:t>
            </w:r>
          </w:p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МО город Советск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7031DE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697FD0">
              <w:rPr>
                <w:rFonts w:ascii="PT Astra Serif" w:eastAsia="Times New Roman" w:hAnsi="PT Astra Serif"/>
                <w:sz w:val="22"/>
                <w:szCs w:val="22"/>
              </w:rPr>
              <w:t>29 037,8</w:t>
            </w:r>
          </w:p>
          <w:p w:rsidR="00656267" w:rsidRPr="002D2B4E" w:rsidRDefault="002A1785" w:rsidP="00780C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3 </w:t>
            </w:r>
            <w:r w:rsidR="00656267" w:rsidRPr="002D2B4E">
              <w:rPr>
                <w:rFonts w:ascii="PT Astra Serif" w:eastAsia="Times New Roman" w:hAnsi="PT Astra Serif"/>
                <w:sz w:val="22"/>
                <w:szCs w:val="22"/>
              </w:rPr>
              <w:t>800,0</w:t>
            </w:r>
          </w:p>
        </w:tc>
      </w:tr>
      <w:tr w:rsidR="00656267" w:rsidRPr="00430AE8" w:rsidTr="00E72CAD">
        <w:trPr>
          <w:trHeight w:val="554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5E0060">
              <w:rPr>
                <w:rFonts w:ascii="PT Astra Serif" w:hAnsi="PT Astra Serif"/>
                <w:sz w:val="22"/>
                <w:szCs w:val="22"/>
              </w:rPr>
              <w:t>Крапивенское</w:t>
            </w:r>
          </w:p>
          <w:p w:rsidR="00656267" w:rsidRPr="002D2B4E" w:rsidRDefault="00087ACB" w:rsidP="00087A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="005E0060">
              <w:rPr>
                <w:rFonts w:ascii="PT Astra Serif" w:hAnsi="PT Astra Serif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E0060">
              <w:rPr>
                <w:rFonts w:ascii="PT Astra Serif" w:hAnsi="PT Astra Serif"/>
                <w:sz w:val="22"/>
                <w:szCs w:val="22"/>
              </w:rPr>
              <w:t>Ярцево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992A3F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3 228,7</w:t>
            </w:r>
          </w:p>
        </w:tc>
      </w:tr>
      <w:tr w:rsidR="00656267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МО Яснополянское                    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 xml:space="preserve"> д. </w:t>
            </w:r>
            <w:proofErr w:type="spellStart"/>
            <w:r>
              <w:rPr>
                <w:rFonts w:ascii="PT Astra Serif" w:eastAsia="Times New Roman" w:hAnsi="PT Astra Serif"/>
                <w:sz w:val="22"/>
                <w:szCs w:val="22"/>
              </w:rPr>
              <w:t>Тросна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</w:rPr>
              <w:t>, ул. Мелиораторов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5E0060" w:rsidP="002D2B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5E0060">
              <w:rPr>
                <w:rFonts w:ascii="PT Astra Serif" w:eastAsia="Times New Roman" w:hAnsi="PT Astra Serif"/>
                <w:sz w:val="22"/>
                <w:szCs w:val="22"/>
              </w:rPr>
              <w:t>3 164,3</w:t>
            </w:r>
          </w:p>
        </w:tc>
      </w:tr>
      <w:tr w:rsidR="00656267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656267" w:rsidRPr="002D2B4E" w:rsidRDefault="00656267" w:rsidP="0065626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D2B4E">
              <w:rPr>
                <w:rFonts w:ascii="PT Astra Serif" w:hAnsi="PT Astra Serif"/>
                <w:sz w:val="22"/>
                <w:szCs w:val="22"/>
              </w:rPr>
              <w:t>д.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Приволье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7" w:rsidRPr="002D2B4E" w:rsidRDefault="00656267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5E0060">
              <w:rPr>
                <w:rFonts w:ascii="PT Astra Serif" w:hAnsi="PT Astra Serif"/>
                <w:sz w:val="22"/>
                <w:szCs w:val="22"/>
              </w:rPr>
              <w:t> 163,8</w:t>
            </w:r>
          </w:p>
        </w:tc>
      </w:tr>
      <w:tr w:rsidR="005E0060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Pr="002D2B4E" w:rsidRDefault="005E0060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5E0060" w:rsidRPr="002D2B4E" w:rsidRDefault="005E0060" w:rsidP="00087AC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д. Новые Высел</w:t>
            </w:r>
            <w:r w:rsidR="00087ACB">
              <w:rPr>
                <w:rFonts w:ascii="PT Astra Serif" w:hAnsi="PT Astra Serif"/>
                <w:sz w:val="22"/>
                <w:szCs w:val="22"/>
              </w:rPr>
              <w:t>к</w:t>
            </w:r>
            <w:r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060" w:rsidRDefault="005E0060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6 458,5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п. Лазарево, ул. Ленина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3 058,1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5E0060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Крапивенское</w:t>
            </w:r>
          </w:p>
          <w:p w:rsidR="00992A3F" w:rsidRPr="002D2B4E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Большое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Тризново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992A3F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730,00</w:t>
            </w:r>
          </w:p>
        </w:tc>
      </w:tr>
      <w:tr w:rsidR="00992A3F" w:rsidRPr="00430AE8" w:rsidTr="00E72CAD">
        <w:trPr>
          <w:trHeight w:val="501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5E0060" w:rsidRDefault="00992A3F" w:rsidP="00203934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992A3F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2A3F">
              <w:rPr>
                <w:rFonts w:ascii="PT Astra Serif" w:hAnsi="PT Astra Serif"/>
                <w:sz w:val="22"/>
                <w:szCs w:val="22"/>
              </w:rPr>
              <w:t xml:space="preserve">МО </w:t>
            </w:r>
            <w:r w:rsidR="00203934">
              <w:rPr>
                <w:rFonts w:ascii="PT Astra Serif" w:hAnsi="PT Astra Serif"/>
                <w:sz w:val="22"/>
                <w:szCs w:val="22"/>
              </w:rPr>
              <w:t>Огаревское</w:t>
            </w:r>
          </w:p>
          <w:p w:rsidR="00992A3F" w:rsidRDefault="00203934" w:rsidP="0020393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д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.Х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мелевец</w:t>
            </w:r>
            <w:proofErr w:type="spellEnd"/>
            <w:r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Default="00203934" w:rsidP="005E0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487,2</w:t>
            </w:r>
          </w:p>
        </w:tc>
      </w:tr>
      <w:tr w:rsidR="00203934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203934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03934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203934" w:rsidRPr="002D2B4E" w:rsidRDefault="00203934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203934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Яснополянское                          с. Селиваново, ул. Набережная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934" w:rsidRPr="002D2B4E" w:rsidRDefault="003C254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659,9</w:t>
            </w:r>
          </w:p>
        </w:tc>
      </w:tr>
      <w:tr w:rsidR="00252FE1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E1" w:rsidRPr="002D2B4E" w:rsidRDefault="00252FE1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252FE1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Устройство водопроводной трубы и устранение оползня грунта под автомобильной дорогой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Огаревское</w:t>
            </w:r>
          </w:p>
          <w:p w:rsidR="00252FE1" w:rsidRPr="003C254C" w:rsidRDefault="00252FE1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52FE1"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 w:rsidRPr="00252FE1">
              <w:rPr>
                <w:rFonts w:ascii="PT Astra Serif" w:hAnsi="PT Astra Serif"/>
                <w:sz w:val="22"/>
                <w:szCs w:val="22"/>
              </w:rPr>
              <w:t>Хмелевец</w:t>
            </w:r>
            <w:proofErr w:type="spellEnd"/>
            <w:r w:rsidRPr="00252FE1">
              <w:rPr>
                <w:rFonts w:ascii="PT Astra Serif" w:hAnsi="PT Astra Serif"/>
                <w:sz w:val="22"/>
                <w:szCs w:val="22"/>
              </w:rPr>
              <w:t>-Крюково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FE1" w:rsidRDefault="00252FE1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493,7</w:t>
            </w:r>
          </w:p>
        </w:tc>
      </w:tr>
      <w:tr w:rsidR="003C254C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  <w:p w:rsidR="003C254C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  <w:p w:rsidR="003C254C" w:rsidRPr="002D2B4E" w:rsidRDefault="003C254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3C254C" w:rsidP="003C254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C254C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</w:t>
            </w:r>
            <w:r>
              <w:rPr>
                <w:rFonts w:ascii="PT Astra Serif" w:hAnsi="PT Astra Serif"/>
                <w:sz w:val="22"/>
                <w:szCs w:val="22"/>
              </w:rPr>
              <w:t>д</w:t>
            </w:r>
            <w:r w:rsidRPr="003C254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Самохваловка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4C" w:rsidRPr="002D2B4E" w:rsidRDefault="004507E8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1 323,2</w:t>
            </w:r>
          </w:p>
        </w:tc>
      </w:tr>
      <w:tr w:rsidR="004507E8" w:rsidRPr="00430AE8" w:rsidTr="00E72CAD">
        <w:trPr>
          <w:trHeight w:val="145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7E8" w:rsidRPr="002D2B4E" w:rsidRDefault="004507E8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4507E8" w:rsidP="004507E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Иной межбюджетный трансферт из бюджета Тульской области на ф</w:t>
            </w:r>
            <w:r w:rsidRPr="004507E8">
              <w:rPr>
                <w:rFonts w:ascii="PT Astra Serif" w:hAnsi="PT Astra Serif"/>
                <w:sz w:val="22"/>
                <w:szCs w:val="22"/>
              </w:rPr>
              <w:t>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Default="004507E8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город Щекино</w:t>
            </w:r>
          </w:p>
          <w:p w:rsidR="004507E8" w:rsidRPr="002D2B4E" w:rsidRDefault="004507E8" w:rsidP="001B6F6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ул. Зайцева, ул.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Учебная,           </w:t>
            </w:r>
            <w:r w:rsidR="001B6F66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ул. Клубная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E8" w:rsidRPr="002D2B4E" w:rsidRDefault="001B6F66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29 698,6</w:t>
            </w:r>
          </w:p>
        </w:tc>
      </w:tr>
      <w:tr w:rsidR="00E66F99" w:rsidRPr="00430AE8" w:rsidTr="00E66F99">
        <w:trPr>
          <w:trHeight w:val="942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E66F9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Ремонт тротуара вдоль автомобильной дороги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МО Яснополянское                          ул. </w:t>
            </w:r>
            <w:proofErr w:type="gramStart"/>
            <w:r w:rsidRPr="00E66F99">
              <w:rPr>
                <w:rFonts w:ascii="PT Astra Serif" w:hAnsi="PT Astra Serif"/>
                <w:sz w:val="22"/>
                <w:szCs w:val="22"/>
              </w:rPr>
              <w:t>Школьная</w:t>
            </w:r>
            <w:proofErr w:type="gramEnd"/>
            <w:r w:rsidRPr="00E66F99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 xml:space="preserve"> д. Ясная Поляна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E66F99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1 985,3</w:t>
            </w:r>
          </w:p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FA551C" w:rsidRPr="002D2B4E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66F99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E66F99" w:rsidRPr="002D2B4E" w:rsidRDefault="00E66F99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66F99">
              <w:rPr>
                <w:rFonts w:ascii="PT Astra Serif" w:hAnsi="PT Astra Serif"/>
                <w:sz w:val="22"/>
                <w:szCs w:val="22"/>
              </w:rPr>
              <w:t>с. Царево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F99" w:rsidRPr="002D2B4E" w:rsidRDefault="00E66F99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2 150,0</w:t>
            </w:r>
          </w:p>
        </w:tc>
      </w:tr>
      <w:tr w:rsidR="008535A3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8535A3" w:rsidRPr="002D2B4E" w:rsidRDefault="008535A3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Pr="00FA551C" w:rsidRDefault="008535A3" w:rsidP="008535A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Ремонт автомобильного моста через реку Невежа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535A3">
              <w:rPr>
                <w:rFonts w:ascii="PT Astra Serif" w:hAnsi="PT Astra Serif"/>
                <w:sz w:val="22"/>
                <w:szCs w:val="22"/>
              </w:rPr>
              <w:t>МО Лазаревское</w:t>
            </w:r>
          </w:p>
          <w:p w:rsidR="008535A3" w:rsidRPr="00FA551C" w:rsidRDefault="008535A3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PT Astra Serif" w:hAnsi="PT Astra Serif"/>
                <w:sz w:val="22"/>
                <w:szCs w:val="22"/>
              </w:rPr>
              <w:t>Ломовка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5A3" w:rsidRDefault="008535A3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1 907,0</w:t>
            </w:r>
          </w:p>
        </w:tc>
      </w:tr>
      <w:tr w:rsidR="00FA551C" w:rsidRPr="00430AE8" w:rsidTr="00E72CAD">
        <w:trPr>
          <w:trHeight w:val="145"/>
        </w:trPr>
        <w:tc>
          <w:tcPr>
            <w:tcW w:w="3625" w:type="dxa"/>
            <w:tcBorders>
              <w:left w:val="single" w:sz="4" w:space="0" w:color="auto"/>
              <w:right w:val="single" w:sz="4" w:space="0" w:color="auto"/>
            </w:tcBorders>
          </w:tcPr>
          <w:p w:rsidR="00FA551C" w:rsidRPr="002D2B4E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Pr="00E66F99" w:rsidRDefault="00FA551C" w:rsidP="002D2B4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A551C">
              <w:rPr>
                <w:rFonts w:ascii="PT Astra Serif" w:hAnsi="PT Astra Serif"/>
                <w:sz w:val="22"/>
                <w:szCs w:val="22"/>
              </w:rPr>
              <w:t>МО Щекинский район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51C" w:rsidRDefault="00FA551C" w:rsidP="006562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1 500,0</w:t>
            </w:r>
          </w:p>
        </w:tc>
      </w:tr>
      <w:tr w:rsidR="00992A3F" w:rsidRPr="00430AE8" w:rsidTr="00E72CAD">
        <w:trPr>
          <w:trHeight w:val="395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  <w:r w:rsidRPr="002D2B4E">
              <w:rPr>
                <w:rFonts w:ascii="PT Astra Serif" w:eastAsia="Times New Roman" w:hAnsi="PT Astra Serif"/>
                <w:sz w:val="22"/>
                <w:szCs w:val="22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F" w:rsidRPr="002D2B4E" w:rsidRDefault="00992A3F" w:rsidP="002D2B4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A3F" w:rsidRDefault="00697FD0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156 419,3</w:t>
            </w:r>
          </w:p>
          <w:p w:rsidR="00992A3F" w:rsidRPr="002D2B4E" w:rsidRDefault="00992A3F" w:rsidP="001269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cyan"/>
              </w:rPr>
            </w:pPr>
          </w:p>
        </w:tc>
      </w:tr>
    </w:tbl>
    <w:p w:rsidR="0028724C" w:rsidRDefault="0028724C" w:rsidP="008B7DE0">
      <w:pPr>
        <w:jc w:val="center"/>
        <w:rPr>
          <w:rFonts w:ascii="PT Astra Serif" w:hAnsi="PT Astra Serif"/>
          <w:b/>
          <w:sz w:val="28"/>
          <w:szCs w:val="28"/>
          <w:lang w:eastAsia="en-US"/>
        </w:rPr>
        <w:sectPr w:rsidR="0028724C" w:rsidSect="004371F3">
          <w:pgSz w:w="16838" w:h="11906" w:orient="landscape"/>
          <w:pgMar w:top="142" w:right="992" w:bottom="568" w:left="1134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pPr w:leftFromText="180" w:rightFromText="180" w:vertAnchor="text" w:horzAnchor="margin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8B7DE0" w:rsidTr="008B7DE0">
        <w:tc>
          <w:tcPr>
            <w:tcW w:w="8565" w:type="dxa"/>
          </w:tcPr>
          <w:p w:rsidR="008B7DE0" w:rsidRDefault="008B7DE0" w:rsidP="008B7DE0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8B7DE0" w:rsidRDefault="008B7DE0" w:rsidP="008B7DE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 </w:t>
            </w:r>
          </w:p>
          <w:p w:rsidR="008B7DE0" w:rsidRDefault="008B7DE0" w:rsidP="008B7D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Щекинский район»</w:t>
            </w:r>
          </w:p>
        </w:tc>
      </w:tr>
    </w:tbl>
    <w:p w:rsidR="000E5578" w:rsidRDefault="000E5578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7811F7" w:rsidRDefault="007811F7" w:rsidP="007811F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Щекинский район «Модернизация и развитие автомобильных дорог, повышение безопасности </w:t>
      </w:r>
    </w:p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 Щекинский район»</w:t>
      </w:r>
    </w:p>
    <w:p w:rsidR="0028724C" w:rsidRPr="00ED3167" w:rsidRDefault="0028724C" w:rsidP="007811F7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1723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445"/>
        <w:gridCol w:w="5163"/>
        <w:gridCol w:w="4520"/>
      </w:tblGrid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Наименование показателя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Алгоритм формирования показателя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 w:rsidRPr="001B0500">
              <w:rPr>
                <w:rFonts w:ascii="PT Astra Serif" w:hAnsi="PT Astra Serif"/>
                <w:b/>
              </w:rPr>
              <w:t>Описание системы мониторинга показателя</w:t>
            </w:r>
          </w:p>
        </w:tc>
      </w:tr>
      <w:tr w:rsidR="007811F7" w:rsidTr="001D1438">
        <w:trPr>
          <w:trHeight w:val="186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Pr="001B0500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092F8A">
        <w:trPr>
          <w:trHeight w:val="17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Эффективность использования межбюджетных трансфертов в рамках реализации проекта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2" w:firstLine="851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Э= Ф/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*100%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где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Э – эффективность, %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 w:rsidRPr="00092F8A">
              <w:rPr>
                <w:rFonts w:ascii="PT Astra Serif" w:eastAsia="Calibri" w:hAnsi="PT Astra Serif"/>
                <w:spacing w:val="-10"/>
                <w:sz w:val="23"/>
                <w:szCs w:val="23"/>
                <w:lang w:eastAsia="en-US"/>
              </w:rPr>
              <w:t>Ф – фактическое значение результата использования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межбюджетных трансфертов по итогам отчетного периода, руб.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П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 плановое значение результата использования межбюджетных трансфертов по итогам отчетного периода, руб.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ежеквартально на основании платежных документов</w:t>
            </w:r>
          </w:p>
        </w:tc>
      </w:tr>
      <w:tr w:rsidR="007811F7" w:rsidTr="001D1438">
        <w:trPr>
          <w:trHeight w:val="1897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Площадь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</w:t>
            </w:r>
          </w:p>
          <w:p w:rsidR="007811F7" w:rsidRDefault="007811F7" w:rsidP="001D1438">
            <w:pPr>
              <w:shd w:val="clear" w:color="auto" w:fill="FFFFFF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>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color w:val="FF0000"/>
              </w:rPr>
            </w:pP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кв. м     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78" w:rsidRDefault="007811F7" w:rsidP="00092F8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 КС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2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, актов сдачи-приемки выполненных работ</w:t>
            </w:r>
          </w:p>
        </w:tc>
      </w:tr>
      <w:tr w:rsidR="001B0500" w:rsidTr="001D1438">
        <w:trPr>
          <w:trHeight w:val="420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500" w:rsidRPr="001B0500" w:rsidRDefault="001B0500" w:rsidP="001D1438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B0500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7811F7" w:rsidTr="001D1438">
        <w:trPr>
          <w:trHeight w:val="2141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Доля             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отремонтированных   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 xml:space="preserve">автомобильных дорог в Щекинском районе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 w:cstheme="minorBidi"/>
                <w:color w:val="FF0000"/>
              </w:rPr>
            </w:pPr>
          </w:p>
          <w:p w:rsidR="007811F7" w:rsidRDefault="007811F7" w:rsidP="001D143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rFonts w:ascii="PT Astra Serif" w:eastAsia="Calibri" w:hAnsi="PT Astra Serif"/>
                <w:lang w:eastAsia="en-US"/>
              </w:rPr>
              <w:t>%</w:t>
            </w:r>
          </w:p>
          <w:p w:rsidR="007811F7" w:rsidRDefault="007811F7" w:rsidP="001D1438">
            <w:pPr>
              <w:spacing w:after="200" w:line="276" w:lineRule="auto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 w:cstheme="minorBidi"/>
                <w:sz w:val="23"/>
                <w:szCs w:val="23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(</w:t>
            </w: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рем.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/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общ.) *100%, где</w:t>
            </w:r>
            <w:proofErr w:type="gramEnd"/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3"/>
                <w:szCs w:val="23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S </w:t>
            </w:r>
            <w:proofErr w:type="gramStart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общ</w:t>
            </w:r>
            <w:proofErr w:type="gramEnd"/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 xml:space="preserve"> – общая площадь дорог, кв. м.</w:t>
            </w:r>
          </w:p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sz w:val="23"/>
                <w:szCs w:val="23"/>
                <w:lang w:eastAsia="en-US"/>
              </w:rPr>
              <w:t>S рем – площадь отремонтированных дорог за отчетный период, кв. м.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и   дорожно-транспортному хозяйству администрации Щекинского района 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7811F7" w:rsidTr="001D1438">
        <w:trPr>
          <w:trHeight w:val="169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Общее количество ДТП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 по вопросам жизнеобеспечения, строительства, благоустройства и дорожно-транспортному хозяйству администрации Щекинского района ежеквартально на о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сновании  запросов сведений из </w:t>
            </w:r>
            <w:r>
              <w:rPr>
                <w:rFonts w:ascii="PT Astra Serif" w:eastAsia="Calibri" w:hAnsi="PT Astra Serif"/>
                <w:lang w:eastAsia="en-US"/>
              </w:rPr>
              <w:t>ОГИБДД ОМВД России по Щекинскому району</w:t>
            </w:r>
          </w:p>
        </w:tc>
      </w:tr>
      <w:tr w:rsidR="007811F7" w:rsidTr="001D1438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Щекинском районе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eastAsia="Calibri" w:hAnsi="PT Astra Serif" w:cstheme="minorBidi"/>
                <w:lang w:eastAsia="en-US"/>
              </w:rPr>
            </w:pPr>
          </w:p>
          <w:p w:rsidR="007811F7" w:rsidRDefault="007811F7" w:rsidP="001D1438">
            <w:pPr>
              <w:ind w:right="-2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ед.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7" w:rsidRDefault="007811F7" w:rsidP="001D143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Мониторинг показателя осуществляет управление</w:t>
            </w:r>
            <w:r w:rsidR="00ED3167">
              <w:rPr>
                <w:rFonts w:ascii="PT Astra Serif" w:eastAsia="Calibri" w:hAnsi="PT Astra Serif"/>
                <w:lang w:eastAsia="en-US"/>
              </w:rPr>
              <w:t xml:space="preserve"> по вопросам жизнеобеспечения, </w:t>
            </w:r>
            <w:r>
              <w:rPr>
                <w:rFonts w:ascii="PT Astra Serif" w:eastAsia="Calibri" w:hAnsi="PT Astra Serif"/>
                <w:lang w:eastAsia="en-US"/>
              </w:rPr>
              <w:t>строительства, благоустройства и дорожно-транспортному хозяйству администрации Щекинского района ежеквартально на основании запросов сведений из ОГИБДД ОМВД России по Щекинскому району</w:t>
            </w:r>
          </w:p>
        </w:tc>
      </w:tr>
    </w:tbl>
    <w:p w:rsidR="007811F7" w:rsidRDefault="007811F7" w:rsidP="007811F7">
      <w:pPr>
        <w:jc w:val="center"/>
        <w:rPr>
          <w:rFonts w:ascii="PT Astra Serif" w:hAnsi="PT Astra Serif"/>
          <w:b/>
          <w:sz w:val="28"/>
          <w:szCs w:val="28"/>
        </w:rPr>
      </w:pPr>
    </w:p>
    <w:p w:rsidR="007811F7" w:rsidRDefault="007811F7" w:rsidP="001B0500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__________________________________________________</w:t>
      </w:r>
    </w:p>
    <w:sectPr w:rsidR="007811F7" w:rsidSect="00092F8A">
      <w:pgSz w:w="16838" w:h="11906" w:orient="landscape"/>
      <w:pgMar w:top="993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6F1" w:rsidRDefault="00A966F1">
      <w:r>
        <w:separator/>
      </w:r>
    </w:p>
  </w:endnote>
  <w:endnote w:type="continuationSeparator" w:id="0">
    <w:p w:rsidR="00A966F1" w:rsidRDefault="00A96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6F1" w:rsidRDefault="00A966F1">
      <w:r>
        <w:separator/>
      </w:r>
    </w:p>
  </w:footnote>
  <w:footnote w:type="continuationSeparator" w:id="0">
    <w:p w:rsidR="00A966F1" w:rsidRDefault="00A96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78071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D3BA3" w:rsidRPr="00A03838" w:rsidRDefault="000D3BA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03838">
          <w:rPr>
            <w:rFonts w:ascii="PT Astra Serif" w:hAnsi="PT Astra Serif"/>
            <w:sz w:val="28"/>
            <w:szCs w:val="28"/>
          </w:rPr>
          <w:fldChar w:fldCharType="begin"/>
        </w:r>
        <w:r w:rsidRPr="00A038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A03838">
          <w:rPr>
            <w:rFonts w:ascii="PT Astra Serif" w:hAnsi="PT Astra Serif"/>
            <w:sz w:val="28"/>
            <w:szCs w:val="28"/>
          </w:rPr>
          <w:fldChar w:fldCharType="separate"/>
        </w:r>
        <w:r w:rsidR="00C851D3">
          <w:rPr>
            <w:rFonts w:ascii="PT Astra Serif" w:hAnsi="PT Astra Serif"/>
            <w:noProof/>
            <w:sz w:val="28"/>
            <w:szCs w:val="28"/>
          </w:rPr>
          <w:t>2</w:t>
        </w:r>
        <w:r w:rsidRPr="00A038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D3BA3" w:rsidRDefault="000D3BA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4AD"/>
    <w:rsid w:val="00005A4E"/>
    <w:rsid w:val="00006CFE"/>
    <w:rsid w:val="00010179"/>
    <w:rsid w:val="00020401"/>
    <w:rsid w:val="00023771"/>
    <w:rsid w:val="00024078"/>
    <w:rsid w:val="00033C8E"/>
    <w:rsid w:val="00036FAE"/>
    <w:rsid w:val="0004561B"/>
    <w:rsid w:val="00053003"/>
    <w:rsid w:val="00060093"/>
    <w:rsid w:val="000705BF"/>
    <w:rsid w:val="00070AA1"/>
    <w:rsid w:val="000803BF"/>
    <w:rsid w:val="00087ACB"/>
    <w:rsid w:val="00092F8A"/>
    <w:rsid w:val="000940D4"/>
    <w:rsid w:val="00097D31"/>
    <w:rsid w:val="000A1964"/>
    <w:rsid w:val="000A5253"/>
    <w:rsid w:val="000B320D"/>
    <w:rsid w:val="000C29A4"/>
    <w:rsid w:val="000C2E16"/>
    <w:rsid w:val="000C2F5D"/>
    <w:rsid w:val="000D05A0"/>
    <w:rsid w:val="000D2D6A"/>
    <w:rsid w:val="000D3BA3"/>
    <w:rsid w:val="000E045F"/>
    <w:rsid w:val="000E5578"/>
    <w:rsid w:val="000E6231"/>
    <w:rsid w:val="000F03B2"/>
    <w:rsid w:val="000F1693"/>
    <w:rsid w:val="000F1F2F"/>
    <w:rsid w:val="000F3752"/>
    <w:rsid w:val="00101852"/>
    <w:rsid w:val="00103277"/>
    <w:rsid w:val="001078B9"/>
    <w:rsid w:val="00115CE3"/>
    <w:rsid w:val="0011670F"/>
    <w:rsid w:val="00126973"/>
    <w:rsid w:val="00126AF4"/>
    <w:rsid w:val="001305F8"/>
    <w:rsid w:val="00131A03"/>
    <w:rsid w:val="0013373E"/>
    <w:rsid w:val="00134555"/>
    <w:rsid w:val="00136780"/>
    <w:rsid w:val="00140632"/>
    <w:rsid w:val="001413EC"/>
    <w:rsid w:val="00160C3D"/>
    <w:rsid w:val="0016136D"/>
    <w:rsid w:val="00170FAC"/>
    <w:rsid w:val="00174B1C"/>
    <w:rsid w:val="00174BF8"/>
    <w:rsid w:val="0018089E"/>
    <w:rsid w:val="00192FAB"/>
    <w:rsid w:val="00195F04"/>
    <w:rsid w:val="001A1A80"/>
    <w:rsid w:val="001A265A"/>
    <w:rsid w:val="001A3125"/>
    <w:rsid w:val="001A5FBD"/>
    <w:rsid w:val="001A7F66"/>
    <w:rsid w:val="001B0500"/>
    <w:rsid w:val="001B21F7"/>
    <w:rsid w:val="001B67AC"/>
    <w:rsid w:val="001B6F66"/>
    <w:rsid w:val="001C154D"/>
    <w:rsid w:val="001C32A8"/>
    <w:rsid w:val="001C40FB"/>
    <w:rsid w:val="001C4677"/>
    <w:rsid w:val="001C7CE2"/>
    <w:rsid w:val="001D1438"/>
    <w:rsid w:val="001D5E00"/>
    <w:rsid w:val="001D6FB1"/>
    <w:rsid w:val="001E0627"/>
    <w:rsid w:val="001E53E5"/>
    <w:rsid w:val="001E71A0"/>
    <w:rsid w:val="001E71E0"/>
    <w:rsid w:val="001F0BD3"/>
    <w:rsid w:val="002013D6"/>
    <w:rsid w:val="00203934"/>
    <w:rsid w:val="0021412F"/>
    <w:rsid w:val="002147F8"/>
    <w:rsid w:val="00224BCE"/>
    <w:rsid w:val="00234B6A"/>
    <w:rsid w:val="00236560"/>
    <w:rsid w:val="00237E43"/>
    <w:rsid w:val="002402CD"/>
    <w:rsid w:val="002425B0"/>
    <w:rsid w:val="0024398D"/>
    <w:rsid w:val="002505E8"/>
    <w:rsid w:val="00252FE1"/>
    <w:rsid w:val="00256D25"/>
    <w:rsid w:val="00256D52"/>
    <w:rsid w:val="00260B37"/>
    <w:rsid w:val="00261B9B"/>
    <w:rsid w:val="00261E2C"/>
    <w:rsid w:val="00270C3B"/>
    <w:rsid w:val="00272E9D"/>
    <w:rsid w:val="00285082"/>
    <w:rsid w:val="002869CA"/>
    <w:rsid w:val="0028724C"/>
    <w:rsid w:val="00291EDE"/>
    <w:rsid w:val="00297942"/>
    <w:rsid w:val="0029794D"/>
    <w:rsid w:val="002A16C1"/>
    <w:rsid w:val="002A16D7"/>
    <w:rsid w:val="002A1785"/>
    <w:rsid w:val="002B4FD2"/>
    <w:rsid w:val="002B7EA7"/>
    <w:rsid w:val="002C3FF7"/>
    <w:rsid w:val="002C6814"/>
    <w:rsid w:val="002C6BB0"/>
    <w:rsid w:val="002D08D3"/>
    <w:rsid w:val="002D2B4E"/>
    <w:rsid w:val="002D7333"/>
    <w:rsid w:val="002E27AB"/>
    <w:rsid w:val="002E402D"/>
    <w:rsid w:val="002E54BE"/>
    <w:rsid w:val="002F5470"/>
    <w:rsid w:val="003020BA"/>
    <w:rsid w:val="00322635"/>
    <w:rsid w:val="003269D1"/>
    <w:rsid w:val="00326CBB"/>
    <w:rsid w:val="003272CD"/>
    <w:rsid w:val="00331763"/>
    <w:rsid w:val="003333AC"/>
    <w:rsid w:val="00337D7D"/>
    <w:rsid w:val="003416F7"/>
    <w:rsid w:val="00341D1A"/>
    <w:rsid w:val="003469F8"/>
    <w:rsid w:val="00352C03"/>
    <w:rsid w:val="00357901"/>
    <w:rsid w:val="00360716"/>
    <w:rsid w:val="00361BA2"/>
    <w:rsid w:val="003705F7"/>
    <w:rsid w:val="00380847"/>
    <w:rsid w:val="0038261C"/>
    <w:rsid w:val="00391136"/>
    <w:rsid w:val="003A2384"/>
    <w:rsid w:val="003A54ED"/>
    <w:rsid w:val="003B7834"/>
    <w:rsid w:val="003C04BA"/>
    <w:rsid w:val="003C1643"/>
    <w:rsid w:val="003C254C"/>
    <w:rsid w:val="003C3A0B"/>
    <w:rsid w:val="003C641D"/>
    <w:rsid w:val="003C69B6"/>
    <w:rsid w:val="003C70FC"/>
    <w:rsid w:val="003D02AB"/>
    <w:rsid w:val="003D216B"/>
    <w:rsid w:val="003D53C9"/>
    <w:rsid w:val="003E1E7D"/>
    <w:rsid w:val="003F0F3F"/>
    <w:rsid w:val="003F5AF4"/>
    <w:rsid w:val="003F7151"/>
    <w:rsid w:val="00402DFB"/>
    <w:rsid w:val="00403DEA"/>
    <w:rsid w:val="00413071"/>
    <w:rsid w:val="00420130"/>
    <w:rsid w:val="00430AE8"/>
    <w:rsid w:val="004371F3"/>
    <w:rsid w:val="004423DC"/>
    <w:rsid w:val="004464D7"/>
    <w:rsid w:val="00450669"/>
    <w:rsid w:val="004507E8"/>
    <w:rsid w:val="0045178F"/>
    <w:rsid w:val="00453FC7"/>
    <w:rsid w:val="0045711E"/>
    <w:rsid w:val="00467AFC"/>
    <w:rsid w:val="00481E7F"/>
    <w:rsid w:val="004825AD"/>
    <w:rsid w:val="0048387B"/>
    <w:rsid w:val="0048415A"/>
    <w:rsid w:val="00484EC6"/>
    <w:rsid w:val="00485795"/>
    <w:rsid w:val="00492101"/>
    <w:rsid w:val="004964FF"/>
    <w:rsid w:val="004A3E4D"/>
    <w:rsid w:val="004A6D6D"/>
    <w:rsid w:val="004B0994"/>
    <w:rsid w:val="004B1E56"/>
    <w:rsid w:val="004B3FA7"/>
    <w:rsid w:val="004C26BC"/>
    <w:rsid w:val="004C74A2"/>
    <w:rsid w:val="004D3AEC"/>
    <w:rsid w:val="004E54A3"/>
    <w:rsid w:val="004E62F9"/>
    <w:rsid w:val="004E6BBD"/>
    <w:rsid w:val="004F43A4"/>
    <w:rsid w:val="005221DA"/>
    <w:rsid w:val="00527B97"/>
    <w:rsid w:val="00536EA3"/>
    <w:rsid w:val="00545329"/>
    <w:rsid w:val="0055065A"/>
    <w:rsid w:val="005545BC"/>
    <w:rsid w:val="00556C8A"/>
    <w:rsid w:val="0057453C"/>
    <w:rsid w:val="00574B69"/>
    <w:rsid w:val="00585AAB"/>
    <w:rsid w:val="005B2800"/>
    <w:rsid w:val="005B3753"/>
    <w:rsid w:val="005C07CE"/>
    <w:rsid w:val="005C6B9A"/>
    <w:rsid w:val="005C7BF5"/>
    <w:rsid w:val="005D1DA2"/>
    <w:rsid w:val="005D3EDA"/>
    <w:rsid w:val="005E0060"/>
    <w:rsid w:val="005E5574"/>
    <w:rsid w:val="005E5A82"/>
    <w:rsid w:val="005E6D2C"/>
    <w:rsid w:val="005F6D36"/>
    <w:rsid w:val="005F7562"/>
    <w:rsid w:val="005F7DEF"/>
    <w:rsid w:val="00604140"/>
    <w:rsid w:val="00604152"/>
    <w:rsid w:val="00605762"/>
    <w:rsid w:val="006132E0"/>
    <w:rsid w:val="006310F4"/>
    <w:rsid w:val="00631C5C"/>
    <w:rsid w:val="0063227B"/>
    <w:rsid w:val="0063749A"/>
    <w:rsid w:val="00644ADB"/>
    <w:rsid w:val="006462C5"/>
    <w:rsid w:val="00656267"/>
    <w:rsid w:val="00657EBB"/>
    <w:rsid w:val="00660144"/>
    <w:rsid w:val="006926A6"/>
    <w:rsid w:val="00692DEE"/>
    <w:rsid w:val="006931DB"/>
    <w:rsid w:val="00697FD0"/>
    <w:rsid w:val="006A0D57"/>
    <w:rsid w:val="006A3BBA"/>
    <w:rsid w:val="006A54ED"/>
    <w:rsid w:val="006B47BD"/>
    <w:rsid w:val="006C0D6B"/>
    <w:rsid w:val="006C20E6"/>
    <w:rsid w:val="006C47CB"/>
    <w:rsid w:val="006D7FEF"/>
    <w:rsid w:val="006E5ECE"/>
    <w:rsid w:val="006F04D6"/>
    <w:rsid w:val="006F2075"/>
    <w:rsid w:val="007031DE"/>
    <w:rsid w:val="00703595"/>
    <w:rsid w:val="007112E3"/>
    <w:rsid w:val="00711B73"/>
    <w:rsid w:val="007143EE"/>
    <w:rsid w:val="007232FB"/>
    <w:rsid w:val="00724E8F"/>
    <w:rsid w:val="007268F9"/>
    <w:rsid w:val="0073425B"/>
    <w:rsid w:val="00735804"/>
    <w:rsid w:val="00750ABC"/>
    <w:rsid w:val="00751008"/>
    <w:rsid w:val="00751ABE"/>
    <w:rsid w:val="00765B6F"/>
    <w:rsid w:val="007664CB"/>
    <w:rsid w:val="007733D2"/>
    <w:rsid w:val="00777701"/>
    <w:rsid w:val="00777B78"/>
    <w:rsid w:val="00780C15"/>
    <w:rsid w:val="007811F7"/>
    <w:rsid w:val="00792F9D"/>
    <w:rsid w:val="00796661"/>
    <w:rsid w:val="007978FB"/>
    <w:rsid w:val="007B01E4"/>
    <w:rsid w:val="007B1D87"/>
    <w:rsid w:val="007C5F8E"/>
    <w:rsid w:val="007E05BF"/>
    <w:rsid w:val="007E306C"/>
    <w:rsid w:val="007E4474"/>
    <w:rsid w:val="007E6FA6"/>
    <w:rsid w:val="007F12CE"/>
    <w:rsid w:val="007F311A"/>
    <w:rsid w:val="007F4475"/>
    <w:rsid w:val="007F4F01"/>
    <w:rsid w:val="00802542"/>
    <w:rsid w:val="0081404C"/>
    <w:rsid w:val="008166A6"/>
    <w:rsid w:val="0081673F"/>
    <w:rsid w:val="00822EF3"/>
    <w:rsid w:val="00826211"/>
    <w:rsid w:val="0083223B"/>
    <w:rsid w:val="00832EE5"/>
    <w:rsid w:val="008340C3"/>
    <w:rsid w:val="00836989"/>
    <w:rsid w:val="00844F22"/>
    <w:rsid w:val="00851964"/>
    <w:rsid w:val="008535A3"/>
    <w:rsid w:val="00853A10"/>
    <w:rsid w:val="008568C4"/>
    <w:rsid w:val="00871299"/>
    <w:rsid w:val="00875947"/>
    <w:rsid w:val="0087663E"/>
    <w:rsid w:val="00882619"/>
    <w:rsid w:val="00886A38"/>
    <w:rsid w:val="00891F89"/>
    <w:rsid w:val="008A457D"/>
    <w:rsid w:val="008B71F8"/>
    <w:rsid w:val="008B7DE0"/>
    <w:rsid w:val="008C0346"/>
    <w:rsid w:val="008C1B05"/>
    <w:rsid w:val="008D2E2F"/>
    <w:rsid w:val="008D6587"/>
    <w:rsid w:val="008D7686"/>
    <w:rsid w:val="008E64F0"/>
    <w:rsid w:val="008E6966"/>
    <w:rsid w:val="008F1689"/>
    <w:rsid w:val="008F2E0C"/>
    <w:rsid w:val="008F5291"/>
    <w:rsid w:val="008F5901"/>
    <w:rsid w:val="008F79ED"/>
    <w:rsid w:val="00901AF1"/>
    <w:rsid w:val="0090268C"/>
    <w:rsid w:val="009074E1"/>
    <w:rsid w:val="009110D2"/>
    <w:rsid w:val="00915A11"/>
    <w:rsid w:val="00916314"/>
    <w:rsid w:val="009407B7"/>
    <w:rsid w:val="0094388E"/>
    <w:rsid w:val="0094405F"/>
    <w:rsid w:val="00957B31"/>
    <w:rsid w:val="00961A16"/>
    <w:rsid w:val="00966B2B"/>
    <w:rsid w:val="009748F9"/>
    <w:rsid w:val="009759AE"/>
    <w:rsid w:val="00992A3F"/>
    <w:rsid w:val="00994BB6"/>
    <w:rsid w:val="009972C0"/>
    <w:rsid w:val="009A3F24"/>
    <w:rsid w:val="009A7968"/>
    <w:rsid w:val="009B2298"/>
    <w:rsid w:val="009B5DEA"/>
    <w:rsid w:val="009C088B"/>
    <w:rsid w:val="009D5F8F"/>
    <w:rsid w:val="009E1120"/>
    <w:rsid w:val="009E133E"/>
    <w:rsid w:val="00A0300E"/>
    <w:rsid w:val="00A03838"/>
    <w:rsid w:val="00A0652F"/>
    <w:rsid w:val="00A17070"/>
    <w:rsid w:val="00A24EB9"/>
    <w:rsid w:val="00A25C3F"/>
    <w:rsid w:val="00A25E67"/>
    <w:rsid w:val="00A26153"/>
    <w:rsid w:val="00A333F8"/>
    <w:rsid w:val="00A705A0"/>
    <w:rsid w:val="00A72F30"/>
    <w:rsid w:val="00A84F86"/>
    <w:rsid w:val="00A93526"/>
    <w:rsid w:val="00A966F1"/>
    <w:rsid w:val="00A96CCB"/>
    <w:rsid w:val="00AA298A"/>
    <w:rsid w:val="00AA56CE"/>
    <w:rsid w:val="00AB3DD0"/>
    <w:rsid w:val="00AD2D4B"/>
    <w:rsid w:val="00AE01F5"/>
    <w:rsid w:val="00AE7531"/>
    <w:rsid w:val="00B0593F"/>
    <w:rsid w:val="00B0776E"/>
    <w:rsid w:val="00B26C5B"/>
    <w:rsid w:val="00B30A1F"/>
    <w:rsid w:val="00B30F47"/>
    <w:rsid w:val="00B37BC7"/>
    <w:rsid w:val="00B462C5"/>
    <w:rsid w:val="00B562C1"/>
    <w:rsid w:val="00B615BC"/>
    <w:rsid w:val="00B61752"/>
    <w:rsid w:val="00B63641"/>
    <w:rsid w:val="00B67ECA"/>
    <w:rsid w:val="00B71852"/>
    <w:rsid w:val="00B82E7F"/>
    <w:rsid w:val="00B90F85"/>
    <w:rsid w:val="00BA0453"/>
    <w:rsid w:val="00BA4658"/>
    <w:rsid w:val="00BB4717"/>
    <w:rsid w:val="00BD2261"/>
    <w:rsid w:val="00BD7C4E"/>
    <w:rsid w:val="00BE681F"/>
    <w:rsid w:val="00BE6EF0"/>
    <w:rsid w:val="00C00804"/>
    <w:rsid w:val="00C048CF"/>
    <w:rsid w:val="00C133C5"/>
    <w:rsid w:val="00C229C9"/>
    <w:rsid w:val="00C25BE9"/>
    <w:rsid w:val="00C33173"/>
    <w:rsid w:val="00C540CA"/>
    <w:rsid w:val="00C625FF"/>
    <w:rsid w:val="00C655D7"/>
    <w:rsid w:val="00C665C3"/>
    <w:rsid w:val="00C66DBC"/>
    <w:rsid w:val="00C851D3"/>
    <w:rsid w:val="00C976BB"/>
    <w:rsid w:val="00CA0527"/>
    <w:rsid w:val="00CA4224"/>
    <w:rsid w:val="00CA5947"/>
    <w:rsid w:val="00CB0CF7"/>
    <w:rsid w:val="00CB457B"/>
    <w:rsid w:val="00CB5D62"/>
    <w:rsid w:val="00CB633C"/>
    <w:rsid w:val="00CC2EB1"/>
    <w:rsid w:val="00CC3904"/>
    <w:rsid w:val="00CC4111"/>
    <w:rsid w:val="00CC4397"/>
    <w:rsid w:val="00CC4F58"/>
    <w:rsid w:val="00CD122F"/>
    <w:rsid w:val="00CD303C"/>
    <w:rsid w:val="00CE30D4"/>
    <w:rsid w:val="00CF25B5"/>
    <w:rsid w:val="00CF3559"/>
    <w:rsid w:val="00D0086D"/>
    <w:rsid w:val="00D23B38"/>
    <w:rsid w:val="00D52802"/>
    <w:rsid w:val="00D5490D"/>
    <w:rsid w:val="00D60A21"/>
    <w:rsid w:val="00D61DA9"/>
    <w:rsid w:val="00D647D0"/>
    <w:rsid w:val="00DA2CDC"/>
    <w:rsid w:val="00DB2294"/>
    <w:rsid w:val="00DB3AFC"/>
    <w:rsid w:val="00DB576A"/>
    <w:rsid w:val="00DC02F7"/>
    <w:rsid w:val="00DD0D99"/>
    <w:rsid w:val="00DD4286"/>
    <w:rsid w:val="00DE47E4"/>
    <w:rsid w:val="00E03E77"/>
    <w:rsid w:val="00E06FAE"/>
    <w:rsid w:val="00E11B07"/>
    <w:rsid w:val="00E1452E"/>
    <w:rsid w:val="00E165EC"/>
    <w:rsid w:val="00E22FFA"/>
    <w:rsid w:val="00E30E88"/>
    <w:rsid w:val="00E41E47"/>
    <w:rsid w:val="00E41EA2"/>
    <w:rsid w:val="00E42BCD"/>
    <w:rsid w:val="00E43AC9"/>
    <w:rsid w:val="00E47D9F"/>
    <w:rsid w:val="00E62318"/>
    <w:rsid w:val="00E629EC"/>
    <w:rsid w:val="00E64B94"/>
    <w:rsid w:val="00E66B23"/>
    <w:rsid w:val="00E66F99"/>
    <w:rsid w:val="00E70367"/>
    <w:rsid w:val="00E7150C"/>
    <w:rsid w:val="00E727C9"/>
    <w:rsid w:val="00E72CAD"/>
    <w:rsid w:val="00E91917"/>
    <w:rsid w:val="00E93CC1"/>
    <w:rsid w:val="00E97578"/>
    <w:rsid w:val="00EA42C9"/>
    <w:rsid w:val="00EC1EAD"/>
    <w:rsid w:val="00EC2772"/>
    <w:rsid w:val="00EC37F8"/>
    <w:rsid w:val="00ED3167"/>
    <w:rsid w:val="00ED4000"/>
    <w:rsid w:val="00EE68FA"/>
    <w:rsid w:val="00EE78D4"/>
    <w:rsid w:val="00EF072B"/>
    <w:rsid w:val="00EF5F61"/>
    <w:rsid w:val="00F0618B"/>
    <w:rsid w:val="00F07693"/>
    <w:rsid w:val="00F11C92"/>
    <w:rsid w:val="00F1508F"/>
    <w:rsid w:val="00F17517"/>
    <w:rsid w:val="00F21A70"/>
    <w:rsid w:val="00F36FC5"/>
    <w:rsid w:val="00F4406D"/>
    <w:rsid w:val="00F47388"/>
    <w:rsid w:val="00F47CE2"/>
    <w:rsid w:val="00F5566B"/>
    <w:rsid w:val="00F568C8"/>
    <w:rsid w:val="00F61DEA"/>
    <w:rsid w:val="00F61F0A"/>
    <w:rsid w:val="00F63BDF"/>
    <w:rsid w:val="00F737E5"/>
    <w:rsid w:val="00F73FE4"/>
    <w:rsid w:val="00F768F6"/>
    <w:rsid w:val="00F805BB"/>
    <w:rsid w:val="00F825D0"/>
    <w:rsid w:val="00F862FF"/>
    <w:rsid w:val="00F866CD"/>
    <w:rsid w:val="00F905C8"/>
    <w:rsid w:val="00F96022"/>
    <w:rsid w:val="00F96849"/>
    <w:rsid w:val="00FA551C"/>
    <w:rsid w:val="00FA7063"/>
    <w:rsid w:val="00FC41C0"/>
    <w:rsid w:val="00FD1479"/>
    <w:rsid w:val="00FD63D3"/>
    <w:rsid w:val="00FD642B"/>
    <w:rsid w:val="00FE0427"/>
    <w:rsid w:val="00FE04D2"/>
    <w:rsid w:val="00FE125F"/>
    <w:rsid w:val="00FE14E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4B0994"/>
  </w:style>
  <w:style w:type="character" w:styleId="afe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3">
    <w:name w:val="Нижний колонтитул Знак"/>
    <w:basedOn w:val="a0"/>
    <w:link w:val="af2"/>
    <w:rsid w:val="004B0994"/>
    <w:rPr>
      <w:sz w:val="24"/>
      <w:szCs w:val="24"/>
      <w:lang w:eastAsia="zh-CN"/>
    </w:rPr>
  </w:style>
  <w:style w:type="paragraph" w:customStyle="1" w:styleId="aff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9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b">
    <w:name w:val="Основной текст Знак"/>
    <w:basedOn w:val="a0"/>
    <w:link w:val="aa"/>
    <w:rsid w:val="004B0994"/>
    <w:rPr>
      <w:sz w:val="28"/>
      <w:szCs w:val="24"/>
      <w:lang w:eastAsia="zh-CN"/>
    </w:rPr>
  </w:style>
  <w:style w:type="paragraph" w:customStyle="1" w:styleId="24">
    <w:name w:val="Текст2"/>
    <w:basedOn w:val="a"/>
    <w:rsid w:val="00A03838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F230A-82B1-4C09-A83E-9727F81B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4296</Words>
  <Characters>24490</Characters>
  <Application>Microsoft Office Word</Application>
  <DocSecurity>4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2024-08-21T13:50:00Z</cp:lastPrinted>
  <dcterms:created xsi:type="dcterms:W3CDTF">2024-10-22T13:49:00Z</dcterms:created>
  <dcterms:modified xsi:type="dcterms:W3CDTF">2024-10-22T13:49:00Z</dcterms:modified>
</cp:coreProperties>
</file>